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FDB" w:rsidRPr="00B7608B" w:rsidRDefault="008819F0" w:rsidP="00B7608B">
      <w:pPr>
        <w:pStyle w:val="Tekstpodstawowy"/>
        <w:spacing w:before="75"/>
        <w:ind w:left="5760"/>
        <w:rPr>
          <w:rFonts w:ascii="Times New Roman" w:hAnsi="Times New Roman" w:cs="Times New Roman"/>
          <w:sz w:val="24"/>
          <w:szCs w:val="24"/>
        </w:rPr>
      </w:pPr>
      <w:r w:rsidRPr="00B7608B">
        <w:rPr>
          <w:rFonts w:ascii="Times New Roman" w:hAnsi="Times New Roman" w:cs="Times New Roman"/>
          <w:sz w:val="24"/>
          <w:szCs w:val="24"/>
        </w:rPr>
        <w:t>Jarosław</w:t>
      </w:r>
      <w:r w:rsidR="00966C05" w:rsidRPr="00B7608B">
        <w:rPr>
          <w:rFonts w:ascii="Times New Roman" w:hAnsi="Times New Roman" w:cs="Times New Roman"/>
          <w:sz w:val="24"/>
          <w:szCs w:val="24"/>
        </w:rPr>
        <w:t>, dnia ……………………</w:t>
      </w:r>
    </w:p>
    <w:p w:rsidR="005E4FDB" w:rsidRPr="00B7608B" w:rsidRDefault="00966C05">
      <w:pPr>
        <w:pStyle w:val="Tekstpodstawowy"/>
        <w:spacing w:before="129" w:line="252" w:lineRule="exact"/>
        <w:ind w:left="116"/>
        <w:rPr>
          <w:rFonts w:ascii="Times New Roman" w:hAnsi="Times New Roman" w:cs="Times New Roman"/>
          <w:sz w:val="24"/>
          <w:szCs w:val="24"/>
        </w:rPr>
      </w:pPr>
      <w:r w:rsidRPr="00B7608B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5E4FDB" w:rsidRPr="00B7608B" w:rsidRDefault="00966C05">
      <w:pPr>
        <w:spacing w:line="183" w:lineRule="exact"/>
        <w:ind w:left="116"/>
        <w:rPr>
          <w:rFonts w:ascii="Times New Roman" w:hAnsi="Times New Roman" w:cs="Times New Roman"/>
          <w:sz w:val="24"/>
          <w:szCs w:val="24"/>
        </w:rPr>
      </w:pPr>
      <w:r w:rsidRPr="00B7608B">
        <w:rPr>
          <w:rFonts w:ascii="Times New Roman" w:hAnsi="Times New Roman" w:cs="Times New Roman"/>
          <w:sz w:val="24"/>
          <w:szCs w:val="24"/>
        </w:rPr>
        <w:t>imię i nazwisko przedsiębiorcy</w:t>
      </w:r>
    </w:p>
    <w:p w:rsidR="005E4FDB" w:rsidRPr="00B7608B" w:rsidRDefault="005E4FD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5E4FDB" w:rsidRPr="00B7608B" w:rsidRDefault="005E4FD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5E4FDB" w:rsidRPr="00B7608B" w:rsidRDefault="00966C05">
      <w:pPr>
        <w:pStyle w:val="Tekstpodstawowy"/>
        <w:ind w:left="116"/>
        <w:rPr>
          <w:rFonts w:ascii="Times New Roman" w:hAnsi="Times New Roman" w:cs="Times New Roman"/>
          <w:sz w:val="24"/>
          <w:szCs w:val="24"/>
        </w:rPr>
      </w:pPr>
      <w:r w:rsidRPr="00B7608B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:rsidR="005E4FDB" w:rsidRPr="00B7608B" w:rsidRDefault="00966C05">
      <w:pPr>
        <w:ind w:left="162"/>
        <w:rPr>
          <w:rFonts w:ascii="Times New Roman" w:hAnsi="Times New Roman" w:cs="Times New Roman"/>
          <w:sz w:val="24"/>
          <w:szCs w:val="24"/>
        </w:rPr>
      </w:pPr>
      <w:r w:rsidRPr="00B7608B">
        <w:rPr>
          <w:rFonts w:ascii="Times New Roman" w:hAnsi="Times New Roman" w:cs="Times New Roman"/>
          <w:sz w:val="24"/>
          <w:szCs w:val="24"/>
        </w:rPr>
        <w:t>adres zamieszkani</w:t>
      </w:r>
      <w:r w:rsidR="00943F4D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</w:p>
    <w:p w:rsidR="005E4FDB" w:rsidRPr="00B7608B" w:rsidRDefault="005E4FD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5E4FDB" w:rsidRPr="00B7608B" w:rsidRDefault="005E4FD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5E4FDB" w:rsidRPr="00B7608B" w:rsidRDefault="00966C05">
      <w:pPr>
        <w:pStyle w:val="Tekstpodstawowy"/>
        <w:ind w:left="116"/>
        <w:rPr>
          <w:rFonts w:ascii="Times New Roman" w:hAnsi="Times New Roman" w:cs="Times New Roman"/>
          <w:sz w:val="24"/>
          <w:szCs w:val="24"/>
        </w:rPr>
      </w:pPr>
      <w:r w:rsidRPr="00B7608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E4FDB" w:rsidRPr="00B7608B" w:rsidRDefault="00966C05">
      <w:pPr>
        <w:spacing w:before="1"/>
        <w:ind w:left="116"/>
        <w:rPr>
          <w:rFonts w:ascii="Times New Roman" w:hAnsi="Times New Roman" w:cs="Times New Roman"/>
          <w:sz w:val="24"/>
          <w:szCs w:val="24"/>
        </w:rPr>
      </w:pPr>
      <w:r w:rsidRPr="00B7608B">
        <w:rPr>
          <w:rFonts w:ascii="Times New Roman" w:hAnsi="Times New Roman" w:cs="Times New Roman"/>
          <w:sz w:val="24"/>
          <w:szCs w:val="24"/>
        </w:rPr>
        <w:t>miejscowość, poczta</w:t>
      </w:r>
    </w:p>
    <w:p w:rsidR="005E4FDB" w:rsidRPr="00B7608B" w:rsidRDefault="005E4FD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5E4FDB" w:rsidRPr="00B7608B" w:rsidRDefault="005E4FD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5E4FDB" w:rsidRPr="00B7608B" w:rsidRDefault="00966C05">
      <w:pPr>
        <w:pStyle w:val="Tekstpodstawowy"/>
        <w:ind w:left="116"/>
        <w:rPr>
          <w:rFonts w:ascii="Times New Roman" w:hAnsi="Times New Roman" w:cs="Times New Roman"/>
          <w:sz w:val="24"/>
          <w:szCs w:val="24"/>
        </w:rPr>
      </w:pPr>
      <w:r w:rsidRPr="00B7608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5E4FDB" w:rsidRPr="00B7608B" w:rsidRDefault="00966C05">
      <w:pPr>
        <w:ind w:left="116"/>
        <w:rPr>
          <w:rFonts w:ascii="Times New Roman" w:hAnsi="Times New Roman" w:cs="Times New Roman"/>
          <w:sz w:val="24"/>
          <w:szCs w:val="24"/>
        </w:rPr>
      </w:pPr>
      <w:r w:rsidRPr="00B7608B">
        <w:rPr>
          <w:rFonts w:ascii="Times New Roman" w:hAnsi="Times New Roman" w:cs="Times New Roman"/>
          <w:sz w:val="24"/>
          <w:szCs w:val="24"/>
        </w:rPr>
        <w:t>numer telefonu</w:t>
      </w:r>
    </w:p>
    <w:p w:rsidR="005E4FDB" w:rsidRPr="00B7608B" w:rsidRDefault="005E4FD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5E4FDB" w:rsidRPr="00B7608B" w:rsidRDefault="005E4FD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8819F0" w:rsidRPr="00B7608B" w:rsidRDefault="008819F0" w:rsidP="008819F0">
      <w:pPr>
        <w:pStyle w:val="Tytu"/>
        <w:ind w:left="0"/>
        <w:rPr>
          <w:rFonts w:ascii="Times New Roman" w:hAnsi="Times New Roman" w:cs="Times New Roman"/>
          <w:b w:val="0"/>
          <w:bCs w:val="0"/>
        </w:rPr>
      </w:pPr>
    </w:p>
    <w:p w:rsidR="008819F0" w:rsidRPr="00B7608B" w:rsidRDefault="008819F0" w:rsidP="008819F0">
      <w:pPr>
        <w:pStyle w:val="Tytu"/>
        <w:ind w:left="0"/>
        <w:rPr>
          <w:rFonts w:ascii="Times New Roman" w:hAnsi="Times New Roman" w:cs="Times New Roman"/>
          <w:b w:val="0"/>
          <w:bCs w:val="0"/>
        </w:rPr>
      </w:pPr>
    </w:p>
    <w:p w:rsidR="005E4FDB" w:rsidRPr="00B7608B" w:rsidRDefault="00966C05" w:rsidP="008819F0">
      <w:pPr>
        <w:pStyle w:val="Tytu"/>
        <w:ind w:left="0"/>
        <w:jc w:val="right"/>
        <w:rPr>
          <w:rFonts w:ascii="Times New Roman" w:hAnsi="Times New Roman" w:cs="Times New Roman"/>
        </w:rPr>
      </w:pPr>
      <w:r w:rsidRPr="00B7608B">
        <w:rPr>
          <w:rFonts w:ascii="Times New Roman" w:hAnsi="Times New Roman" w:cs="Times New Roman"/>
        </w:rPr>
        <w:t>BURMISTRZ</w:t>
      </w:r>
      <w:r w:rsidR="008819F0" w:rsidRPr="00B7608B">
        <w:rPr>
          <w:rFonts w:ascii="Times New Roman" w:hAnsi="Times New Roman" w:cs="Times New Roman"/>
        </w:rPr>
        <w:t xml:space="preserve"> MIASTA JAROSŁAWIA</w:t>
      </w:r>
    </w:p>
    <w:p w:rsidR="005E4FDB" w:rsidRPr="00B7608B" w:rsidRDefault="005E4FDB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5E4FDB" w:rsidRPr="00B7608B" w:rsidRDefault="005E4FDB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5E4FDB" w:rsidRPr="00B7608B" w:rsidRDefault="005E4FDB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5E4FDB" w:rsidRPr="00B7608B" w:rsidRDefault="005E4FDB">
      <w:pPr>
        <w:pStyle w:val="Tekstpodstawowy"/>
        <w:rPr>
          <w:rFonts w:ascii="Times New Roman" w:hAnsi="Times New Roman" w:cs="Times New Roman"/>
          <w:b/>
          <w:sz w:val="24"/>
          <w:szCs w:val="24"/>
        </w:rPr>
      </w:pPr>
    </w:p>
    <w:p w:rsidR="005E4FDB" w:rsidRPr="00B7608B" w:rsidRDefault="00966C05" w:rsidP="00B7608B">
      <w:pPr>
        <w:pStyle w:val="Tekstpodstawowy"/>
        <w:tabs>
          <w:tab w:val="left" w:pos="906"/>
          <w:tab w:val="left" w:pos="1253"/>
          <w:tab w:val="left" w:pos="2280"/>
          <w:tab w:val="left" w:pos="3931"/>
          <w:tab w:val="left" w:pos="4276"/>
          <w:tab w:val="left" w:pos="5112"/>
          <w:tab w:val="left" w:pos="6042"/>
          <w:tab w:val="left" w:pos="7033"/>
        </w:tabs>
        <w:spacing w:before="208"/>
        <w:ind w:right="112"/>
        <w:jc w:val="right"/>
        <w:rPr>
          <w:rFonts w:ascii="Times New Roman" w:hAnsi="Times New Roman" w:cs="Times New Roman"/>
          <w:sz w:val="24"/>
          <w:szCs w:val="24"/>
        </w:rPr>
      </w:pPr>
      <w:r w:rsidRPr="00B7608B">
        <w:rPr>
          <w:rFonts w:ascii="Times New Roman" w:hAnsi="Times New Roman" w:cs="Times New Roman"/>
          <w:sz w:val="24"/>
          <w:szCs w:val="24"/>
        </w:rPr>
        <w:t>Proszę</w:t>
      </w:r>
      <w:r w:rsidRPr="00B7608B">
        <w:rPr>
          <w:rFonts w:ascii="Times New Roman" w:hAnsi="Times New Roman" w:cs="Times New Roman"/>
          <w:sz w:val="24"/>
          <w:szCs w:val="24"/>
        </w:rPr>
        <w:tab/>
        <w:t>o</w:t>
      </w:r>
      <w:r w:rsidRPr="00B7608B">
        <w:rPr>
          <w:rFonts w:ascii="Times New Roman" w:hAnsi="Times New Roman" w:cs="Times New Roman"/>
          <w:sz w:val="24"/>
          <w:szCs w:val="24"/>
        </w:rPr>
        <w:tab/>
        <w:t>wydanie</w:t>
      </w:r>
      <w:r w:rsidRPr="00B7608B">
        <w:rPr>
          <w:rFonts w:ascii="Times New Roman" w:hAnsi="Times New Roman" w:cs="Times New Roman"/>
          <w:sz w:val="24"/>
          <w:szCs w:val="24"/>
        </w:rPr>
        <w:tab/>
        <w:t>zaświad</w:t>
      </w:r>
      <w:r w:rsidR="00B7608B">
        <w:rPr>
          <w:rFonts w:ascii="Times New Roman" w:hAnsi="Times New Roman" w:cs="Times New Roman"/>
          <w:sz w:val="24"/>
          <w:szCs w:val="24"/>
        </w:rPr>
        <w:t>czenia</w:t>
      </w:r>
      <w:r w:rsidR="00B7608B">
        <w:rPr>
          <w:rFonts w:ascii="Times New Roman" w:hAnsi="Times New Roman" w:cs="Times New Roman"/>
          <w:sz w:val="24"/>
          <w:szCs w:val="24"/>
        </w:rPr>
        <w:tab/>
        <w:t>o</w:t>
      </w:r>
      <w:r w:rsidR="00B7608B">
        <w:rPr>
          <w:rFonts w:ascii="Times New Roman" w:hAnsi="Times New Roman" w:cs="Times New Roman"/>
          <w:sz w:val="24"/>
          <w:szCs w:val="24"/>
        </w:rPr>
        <w:tab/>
        <w:t>wpisie</w:t>
      </w:r>
      <w:r w:rsidR="00B7608B">
        <w:rPr>
          <w:rFonts w:ascii="Times New Roman" w:hAnsi="Times New Roman" w:cs="Times New Roman"/>
          <w:sz w:val="24"/>
          <w:szCs w:val="24"/>
        </w:rPr>
        <w:tab/>
        <w:t>obiektu</w:t>
      </w:r>
      <w:r w:rsidR="00B7608B">
        <w:rPr>
          <w:rFonts w:ascii="Times New Roman" w:hAnsi="Times New Roman" w:cs="Times New Roman"/>
          <w:sz w:val="24"/>
          <w:szCs w:val="24"/>
        </w:rPr>
        <w:tab/>
        <w:t>(nazwa, adres)</w:t>
      </w:r>
    </w:p>
    <w:p w:rsidR="005E4FDB" w:rsidRPr="00B7608B" w:rsidRDefault="00966C05">
      <w:pPr>
        <w:pStyle w:val="Tekstpodstawowy"/>
        <w:spacing w:before="1" w:line="477" w:lineRule="auto"/>
        <w:ind w:left="116" w:right="312"/>
        <w:rPr>
          <w:rFonts w:ascii="Times New Roman" w:hAnsi="Times New Roman" w:cs="Times New Roman"/>
          <w:sz w:val="24"/>
          <w:szCs w:val="24"/>
        </w:rPr>
      </w:pPr>
      <w:r w:rsidRPr="00B7608B"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…………………….…………………………………………………………………………………</w:t>
      </w:r>
      <w:r w:rsidR="00B7608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</w:t>
      </w:r>
      <w:r w:rsidRPr="00B7608B">
        <w:rPr>
          <w:rFonts w:ascii="Times New Roman" w:hAnsi="Times New Roman" w:cs="Times New Roman"/>
          <w:sz w:val="24"/>
          <w:szCs w:val="24"/>
        </w:rPr>
        <w:t>… do ewidencji innych obiektów, w których świadczone są usługi hotelarskie.</w:t>
      </w:r>
    </w:p>
    <w:p w:rsidR="005E4FDB" w:rsidRPr="00B7608B" w:rsidRDefault="00966C05">
      <w:pPr>
        <w:pStyle w:val="Tekstpodstawowy"/>
        <w:spacing w:before="4" w:line="480" w:lineRule="auto"/>
        <w:ind w:left="116" w:right="69" w:firstLine="707"/>
        <w:rPr>
          <w:rFonts w:ascii="Times New Roman" w:hAnsi="Times New Roman" w:cs="Times New Roman"/>
          <w:sz w:val="24"/>
          <w:szCs w:val="24"/>
        </w:rPr>
      </w:pPr>
      <w:r w:rsidRPr="00B7608B">
        <w:rPr>
          <w:rFonts w:ascii="Times New Roman" w:hAnsi="Times New Roman" w:cs="Times New Roman"/>
          <w:sz w:val="24"/>
          <w:szCs w:val="24"/>
        </w:rPr>
        <w:t>Do wniosku załączam dowód uiszczenia opłaty skarbowej za wydanie zaświadczenia w kwocie 17,00 zł.</w:t>
      </w:r>
    </w:p>
    <w:p w:rsidR="005E4FDB" w:rsidRPr="00B7608B" w:rsidRDefault="005E4FD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5E4FDB" w:rsidRPr="00B7608B" w:rsidRDefault="005E4FD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5E4FDB" w:rsidRPr="00B7608B" w:rsidRDefault="005E4FD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5E4FDB" w:rsidRPr="00B7608B" w:rsidRDefault="005E4FDB">
      <w:pPr>
        <w:pStyle w:val="Tekstpodstawowy"/>
        <w:rPr>
          <w:rFonts w:ascii="Times New Roman" w:hAnsi="Times New Roman" w:cs="Times New Roman"/>
          <w:sz w:val="24"/>
          <w:szCs w:val="24"/>
        </w:rPr>
      </w:pPr>
    </w:p>
    <w:p w:rsidR="005E4FDB" w:rsidRPr="00B7608B" w:rsidRDefault="005E4FDB">
      <w:pPr>
        <w:pStyle w:val="Tekstpodstawowy"/>
        <w:spacing w:before="1"/>
        <w:rPr>
          <w:rFonts w:ascii="Times New Roman" w:hAnsi="Times New Roman" w:cs="Times New Roman"/>
          <w:sz w:val="24"/>
          <w:szCs w:val="24"/>
        </w:rPr>
      </w:pPr>
    </w:p>
    <w:p w:rsidR="005E4FDB" w:rsidRPr="00B7608B" w:rsidRDefault="00966C05">
      <w:pPr>
        <w:pStyle w:val="Tekstpodstawowy"/>
        <w:spacing w:line="252" w:lineRule="exact"/>
        <w:ind w:left="5157"/>
        <w:rPr>
          <w:rFonts w:ascii="Times New Roman" w:hAnsi="Times New Roman" w:cs="Times New Roman"/>
          <w:sz w:val="24"/>
          <w:szCs w:val="24"/>
        </w:rPr>
      </w:pPr>
      <w:r w:rsidRPr="00B7608B">
        <w:rPr>
          <w:rFonts w:ascii="Times New Roman" w:hAnsi="Times New Roman" w:cs="Times New Roman"/>
          <w:sz w:val="24"/>
          <w:szCs w:val="24"/>
        </w:rPr>
        <w:t>…………….……………………………</w:t>
      </w:r>
    </w:p>
    <w:p w:rsidR="005E4FDB" w:rsidRDefault="00966C05">
      <w:pPr>
        <w:spacing w:line="183" w:lineRule="exact"/>
        <w:ind w:left="6057"/>
        <w:rPr>
          <w:rFonts w:ascii="Times New Roman" w:hAnsi="Times New Roman" w:cs="Times New Roman"/>
          <w:sz w:val="24"/>
          <w:szCs w:val="24"/>
        </w:rPr>
      </w:pPr>
      <w:r w:rsidRPr="00B7608B">
        <w:rPr>
          <w:rFonts w:ascii="Times New Roman" w:hAnsi="Times New Roman" w:cs="Times New Roman"/>
          <w:sz w:val="24"/>
          <w:szCs w:val="24"/>
        </w:rPr>
        <w:t>(podpis wnioskodawcy)</w:t>
      </w:r>
    </w:p>
    <w:p w:rsidR="00943F4D" w:rsidRDefault="00943F4D">
      <w:pPr>
        <w:spacing w:line="183" w:lineRule="exact"/>
        <w:ind w:left="6057"/>
        <w:rPr>
          <w:rFonts w:ascii="Times New Roman" w:hAnsi="Times New Roman" w:cs="Times New Roman"/>
          <w:sz w:val="24"/>
          <w:szCs w:val="24"/>
        </w:rPr>
      </w:pPr>
    </w:p>
    <w:p w:rsidR="00943F4D" w:rsidRDefault="00943F4D">
      <w:pPr>
        <w:spacing w:line="183" w:lineRule="exact"/>
        <w:ind w:left="6057"/>
        <w:rPr>
          <w:rFonts w:ascii="Times New Roman" w:hAnsi="Times New Roman" w:cs="Times New Roman"/>
          <w:sz w:val="24"/>
          <w:szCs w:val="24"/>
        </w:rPr>
      </w:pPr>
    </w:p>
    <w:p w:rsidR="00943F4D" w:rsidRDefault="00943F4D">
      <w:pPr>
        <w:spacing w:line="183" w:lineRule="exact"/>
        <w:ind w:left="6057"/>
        <w:rPr>
          <w:rFonts w:ascii="Times New Roman" w:hAnsi="Times New Roman" w:cs="Times New Roman"/>
          <w:sz w:val="24"/>
          <w:szCs w:val="24"/>
        </w:rPr>
      </w:pPr>
    </w:p>
    <w:p w:rsidR="00943F4D" w:rsidRDefault="00943F4D">
      <w:pPr>
        <w:spacing w:line="183" w:lineRule="exact"/>
        <w:ind w:left="6057"/>
        <w:rPr>
          <w:rFonts w:ascii="Times New Roman" w:hAnsi="Times New Roman" w:cs="Times New Roman"/>
          <w:sz w:val="24"/>
          <w:szCs w:val="24"/>
        </w:rPr>
      </w:pPr>
    </w:p>
    <w:p w:rsidR="00943F4D" w:rsidRDefault="00943F4D">
      <w:pPr>
        <w:spacing w:line="183" w:lineRule="exact"/>
        <w:ind w:left="6057"/>
        <w:rPr>
          <w:rFonts w:ascii="Times New Roman" w:hAnsi="Times New Roman" w:cs="Times New Roman"/>
          <w:sz w:val="24"/>
          <w:szCs w:val="24"/>
        </w:rPr>
      </w:pPr>
    </w:p>
    <w:p w:rsidR="00943F4D" w:rsidRDefault="00943F4D">
      <w:pPr>
        <w:spacing w:line="183" w:lineRule="exact"/>
        <w:ind w:left="6057"/>
        <w:rPr>
          <w:rFonts w:ascii="Times New Roman" w:hAnsi="Times New Roman" w:cs="Times New Roman"/>
          <w:sz w:val="24"/>
          <w:szCs w:val="24"/>
        </w:rPr>
      </w:pPr>
    </w:p>
    <w:p w:rsidR="00943F4D" w:rsidRDefault="00943F4D">
      <w:pPr>
        <w:spacing w:line="183" w:lineRule="exact"/>
        <w:ind w:left="6057"/>
        <w:rPr>
          <w:rFonts w:ascii="Times New Roman" w:hAnsi="Times New Roman" w:cs="Times New Roman"/>
          <w:sz w:val="24"/>
          <w:szCs w:val="24"/>
        </w:rPr>
      </w:pPr>
    </w:p>
    <w:p w:rsidR="00943F4D" w:rsidRDefault="00943F4D">
      <w:pPr>
        <w:spacing w:line="183" w:lineRule="exact"/>
        <w:ind w:left="6057"/>
        <w:rPr>
          <w:rFonts w:ascii="Times New Roman" w:hAnsi="Times New Roman" w:cs="Times New Roman"/>
          <w:sz w:val="24"/>
          <w:szCs w:val="24"/>
        </w:rPr>
      </w:pPr>
    </w:p>
    <w:p w:rsidR="00943F4D" w:rsidRDefault="00943F4D">
      <w:pPr>
        <w:spacing w:line="183" w:lineRule="exact"/>
        <w:ind w:left="6057"/>
        <w:rPr>
          <w:rFonts w:ascii="Times New Roman" w:hAnsi="Times New Roman" w:cs="Times New Roman"/>
          <w:sz w:val="24"/>
          <w:szCs w:val="24"/>
        </w:rPr>
      </w:pPr>
    </w:p>
    <w:p w:rsidR="00943F4D" w:rsidRDefault="00943F4D">
      <w:pPr>
        <w:spacing w:line="183" w:lineRule="exact"/>
        <w:ind w:left="6057"/>
        <w:rPr>
          <w:rFonts w:ascii="Times New Roman" w:hAnsi="Times New Roman" w:cs="Times New Roman"/>
          <w:sz w:val="24"/>
          <w:szCs w:val="24"/>
        </w:rPr>
      </w:pPr>
    </w:p>
    <w:p w:rsidR="00943F4D" w:rsidRDefault="00943F4D">
      <w:pPr>
        <w:spacing w:line="183" w:lineRule="exact"/>
        <w:ind w:left="6057"/>
        <w:rPr>
          <w:rFonts w:ascii="Times New Roman" w:hAnsi="Times New Roman" w:cs="Times New Roman"/>
          <w:sz w:val="24"/>
          <w:szCs w:val="24"/>
        </w:rPr>
      </w:pPr>
    </w:p>
    <w:p w:rsidR="00943F4D" w:rsidRDefault="00943F4D">
      <w:pPr>
        <w:spacing w:line="183" w:lineRule="exact"/>
        <w:ind w:left="6057"/>
        <w:rPr>
          <w:rFonts w:ascii="Times New Roman" w:hAnsi="Times New Roman" w:cs="Times New Roman"/>
          <w:sz w:val="24"/>
          <w:szCs w:val="24"/>
        </w:rPr>
      </w:pPr>
    </w:p>
    <w:p w:rsidR="00943F4D" w:rsidRDefault="00943F4D">
      <w:pPr>
        <w:spacing w:line="183" w:lineRule="exact"/>
        <w:ind w:left="6057"/>
        <w:rPr>
          <w:rFonts w:ascii="Times New Roman" w:hAnsi="Times New Roman" w:cs="Times New Roman"/>
          <w:sz w:val="24"/>
          <w:szCs w:val="24"/>
        </w:rPr>
      </w:pPr>
    </w:p>
    <w:p w:rsidR="00943F4D" w:rsidRDefault="00943F4D">
      <w:pPr>
        <w:spacing w:line="183" w:lineRule="exact"/>
        <w:ind w:left="6057"/>
        <w:rPr>
          <w:rFonts w:ascii="Times New Roman" w:hAnsi="Times New Roman" w:cs="Times New Roman"/>
          <w:sz w:val="24"/>
          <w:szCs w:val="24"/>
        </w:rPr>
      </w:pPr>
    </w:p>
    <w:p w:rsidR="00943F4D" w:rsidRDefault="00943F4D">
      <w:pPr>
        <w:spacing w:line="183" w:lineRule="exact"/>
        <w:ind w:left="6057"/>
        <w:rPr>
          <w:rFonts w:ascii="Times New Roman" w:hAnsi="Times New Roman" w:cs="Times New Roman"/>
          <w:sz w:val="24"/>
          <w:szCs w:val="24"/>
        </w:rPr>
      </w:pPr>
    </w:p>
    <w:p w:rsidR="00943F4D" w:rsidRPr="00943F4D" w:rsidRDefault="00943F4D" w:rsidP="00943F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3F4D" w:rsidRPr="00943F4D" w:rsidRDefault="00943F4D" w:rsidP="00943F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F4D">
        <w:rPr>
          <w:rFonts w:ascii="Times New Roman" w:hAnsi="Times New Roman" w:cs="Times New Roman"/>
          <w:sz w:val="20"/>
          <w:szCs w:val="20"/>
        </w:rPr>
        <w:lastRenderedPageBreak/>
        <w:t>Klauzula informacyjna  dotycząca przetwarzania danych osobowych  -  ewidencjonowanie obiektów świadczących usługi hotelarskie.</w:t>
      </w:r>
    </w:p>
    <w:p w:rsidR="00943F4D" w:rsidRPr="00943F4D" w:rsidRDefault="00943F4D" w:rsidP="00943F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F4D">
        <w:rPr>
          <w:rFonts w:ascii="Times New Roman" w:hAnsi="Times New Roman" w:cs="Times New Roman"/>
          <w:sz w:val="20"/>
          <w:szCs w:val="20"/>
        </w:rPr>
        <w:t xml:space="preserve">Zgodnie z art. 13 ust. 1 i 2 ROZPORZĄDZENIA PARLAMENTU EUROPEJSKIEGO I RADY (UE) 2016/679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943F4D">
        <w:rPr>
          <w:rFonts w:ascii="Times New Roman" w:hAnsi="Times New Roman" w:cs="Times New Roman"/>
          <w:sz w:val="20"/>
          <w:szCs w:val="20"/>
        </w:rPr>
        <w:t xml:space="preserve">z dnia 27 kwietnia 2016 r. w sprawie ochrony osób fizycznych w związku z przetwarzaniem danych osobowych </w:t>
      </w:r>
      <w:r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943F4D">
        <w:rPr>
          <w:rFonts w:ascii="Times New Roman" w:hAnsi="Times New Roman" w:cs="Times New Roman"/>
          <w:sz w:val="20"/>
          <w:szCs w:val="20"/>
        </w:rPr>
        <w:t xml:space="preserve">i w sprawie swobodnego przepływu takich danych oraz uchylenia dyrektywy 95/46/WE (ogólne rozporządzenie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43F4D">
        <w:rPr>
          <w:rFonts w:ascii="Times New Roman" w:hAnsi="Times New Roman" w:cs="Times New Roman"/>
          <w:sz w:val="20"/>
          <w:szCs w:val="20"/>
        </w:rPr>
        <w:t xml:space="preserve">o ochronie danych) (Dz. Urz. UE L 119 z 04.05.2016,) zwanego dalej RODO, informuję, że: </w:t>
      </w:r>
    </w:p>
    <w:p w:rsidR="00943F4D" w:rsidRPr="00943F4D" w:rsidRDefault="00943F4D" w:rsidP="00943F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F4D">
        <w:rPr>
          <w:rFonts w:ascii="Times New Roman" w:hAnsi="Times New Roman" w:cs="Times New Roman"/>
          <w:sz w:val="20"/>
          <w:szCs w:val="20"/>
        </w:rPr>
        <w:t>1) administratorem (ADO) Pani/Pana danych osobowych przetwarzanych w Urzędzie Miasta Jarosławia jest Burmistrz Miasta Jarosławia, adres siedziby: ul. Rynek 1, 37-500 Jarosław;</w:t>
      </w:r>
    </w:p>
    <w:p w:rsidR="00943F4D" w:rsidRPr="00943F4D" w:rsidRDefault="00943F4D" w:rsidP="00943F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F4D">
        <w:rPr>
          <w:rFonts w:ascii="Times New Roman" w:hAnsi="Times New Roman" w:cs="Times New Roman"/>
          <w:sz w:val="20"/>
          <w:szCs w:val="20"/>
        </w:rPr>
        <w:t>2) z administratorem – Burmistrzem Miasta Jarosławia- można się skontaktować elektronicznie za pomocą adresu e-mail: sekretariat@um.jaroslaw.pl, telefonicznie: 16 624 87 01 lub  pisemnie na adres siedziby administratora;</w:t>
      </w:r>
    </w:p>
    <w:p w:rsidR="00943F4D" w:rsidRPr="00943F4D" w:rsidRDefault="00943F4D" w:rsidP="00943F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F4D">
        <w:rPr>
          <w:rFonts w:ascii="Times New Roman" w:hAnsi="Times New Roman" w:cs="Times New Roman"/>
          <w:sz w:val="20"/>
          <w:szCs w:val="20"/>
        </w:rPr>
        <w:t>3) administrator wyznaczył inspektora ochrony danych, z którym może się Pani/Pan skontaktować poprzez e:mail: iod@um.jaroslaw.pl, telefonicznie: 16 624 87 31 lub pisemnie na adres siedziby administratora. Z inspektorem ochrony danych można się kontaktować we wszystkich sprawach dotyczących przetwarzania danych osobowych oraz korzystania z praw związanych z przetwarzaniem danych;</w:t>
      </w:r>
    </w:p>
    <w:p w:rsidR="00943F4D" w:rsidRPr="00943F4D" w:rsidRDefault="00943F4D" w:rsidP="00943F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F4D">
        <w:rPr>
          <w:rFonts w:ascii="Times New Roman" w:hAnsi="Times New Roman" w:cs="Times New Roman"/>
          <w:sz w:val="20"/>
          <w:szCs w:val="20"/>
        </w:rPr>
        <w:t xml:space="preserve">4) administrator danych osobowych przetwarza Pani/Pana dane osobowe na podstawie art. 6 ust. 1 lit. c  RODO </w:t>
      </w:r>
      <w:r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943F4D">
        <w:rPr>
          <w:rFonts w:ascii="Times New Roman" w:hAnsi="Times New Roman" w:cs="Times New Roman"/>
          <w:sz w:val="20"/>
          <w:szCs w:val="20"/>
        </w:rPr>
        <w:t xml:space="preserve">w związku z ustawą z dnia 29 sierpnia 1997 r. o usługach hotelarskich oraz usługach pilotów wycieczek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Pr="00943F4D">
        <w:rPr>
          <w:rFonts w:ascii="Times New Roman" w:hAnsi="Times New Roman" w:cs="Times New Roman"/>
          <w:sz w:val="20"/>
          <w:szCs w:val="20"/>
        </w:rPr>
        <w:t>i przewodników turystycznych oraz rozporządzenia Ministra Gospodarki i Pracy z d</w:t>
      </w:r>
      <w:r>
        <w:rPr>
          <w:rFonts w:ascii="Times New Roman" w:hAnsi="Times New Roman" w:cs="Times New Roman"/>
          <w:sz w:val="20"/>
          <w:szCs w:val="20"/>
        </w:rPr>
        <w:t xml:space="preserve">nia </w:t>
      </w:r>
      <w:r w:rsidRPr="00943F4D">
        <w:rPr>
          <w:rFonts w:ascii="Times New Roman" w:hAnsi="Times New Roman" w:cs="Times New Roman"/>
          <w:sz w:val="20"/>
          <w:szCs w:val="20"/>
        </w:rPr>
        <w:t xml:space="preserve">19 sierpnia 2004 r.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943F4D">
        <w:rPr>
          <w:rFonts w:ascii="Times New Roman" w:hAnsi="Times New Roman" w:cs="Times New Roman"/>
          <w:sz w:val="20"/>
          <w:szCs w:val="20"/>
        </w:rPr>
        <w:t>w sprawie obiektów hotelarskich i innych obiektów, w których są świadczone usługi hotelarskie;</w:t>
      </w:r>
    </w:p>
    <w:p w:rsidR="00943F4D" w:rsidRPr="00943F4D" w:rsidRDefault="00943F4D" w:rsidP="00943F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F4D">
        <w:rPr>
          <w:rFonts w:ascii="Times New Roman" w:hAnsi="Times New Roman" w:cs="Times New Roman"/>
          <w:sz w:val="20"/>
          <w:szCs w:val="20"/>
        </w:rPr>
        <w:t xml:space="preserve">5) Pani/Pana dane osobowe będą  przechowywane przez okres niezbędny do realizacji  celu wymienionego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Pr="00943F4D">
        <w:rPr>
          <w:rFonts w:ascii="Times New Roman" w:hAnsi="Times New Roman" w:cs="Times New Roman"/>
          <w:sz w:val="20"/>
          <w:szCs w:val="20"/>
        </w:rPr>
        <w:t xml:space="preserve">w punkcie nr 4, a następnie dla wypełnienia obowiązku archiwizacji dokumentów wynikającego z ustawy  z dnia </w:t>
      </w:r>
      <w:r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943F4D">
        <w:rPr>
          <w:rFonts w:ascii="Times New Roman" w:hAnsi="Times New Roman" w:cs="Times New Roman"/>
          <w:sz w:val="20"/>
          <w:szCs w:val="20"/>
        </w:rPr>
        <w:t>14 lipca 1983 r. o narodowym zasobie archiwalnym i archiwach;</w:t>
      </w:r>
    </w:p>
    <w:p w:rsidR="00943F4D" w:rsidRPr="00943F4D" w:rsidRDefault="00943F4D" w:rsidP="00943F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F4D">
        <w:rPr>
          <w:rFonts w:ascii="Times New Roman" w:hAnsi="Times New Roman" w:cs="Times New Roman"/>
          <w:sz w:val="20"/>
          <w:szCs w:val="20"/>
        </w:rPr>
        <w:t>6) odbiorcami Pani/Pana danych osobowych będą wyłącznie podmioty uprawnione do uzyskania danych osobowych na podstawie przepisów prawa oraz na podstawie zawartych umów powierzenia danych osobowych;</w:t>
      </w:r>
    </w:p>
    <w:p w:rsidR="00943F4D" w:rsidRPr="00943F4D" w:rsidRDefault="00943F4D" w:rsidP="00943F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F4D">
        <w:rPr>
          <w:rFonts w:ascii="Times New Roman" w:hAnsi="Times New Roman" w:cs="Times New Roman"/>
          <w:sz w:val="20"/>
          <w:szCs w:val="20"/>
        </w:rPr>
        <w:t>7) Pani/Pana dane nie będą  przekazywane do państw spoza Europejskiego Obszaru Gospodarczego (tj. państw trzecich);</w:t>
      </w:r>
    </w:p>
    <w:p w:rsidR="00943F4D" w:rsidRPr="00943F4D" w:rsidRDefault="00943F4D" w:rsidP="00943F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F4D">
        <w:rPr>
          <w:rFonts w:ascii="Times New Roman" w:hAnsi="Times New Roman" w:cs="Times New Roman"/>
          <w:sz w:val="20"/>
          <w:szCs w:val="20"/>
        </w:rPr>
        <w:t>8) w związku z przetwarzaniem Pani/Pana danych osobowych przysługują Pani/Panu następujące uprawnienia:</w:t>
      </w:r>
    </w:p>
    <w:p w:rsidR="00943F4D" w:rsidRPr="00943F4D" w:rsidRDefault="00943F4D" w:rsidP="00943F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F4D">
        <w:rPr>
          <w:rFonts w:ascii="Times New Roman" w:hAnsi="Times New Roman" w:cs="Times New Roman"/>
          <w:sz w:val="20"/>
          <w:szCs w:val="20"/>
        </w:rPr>
        <w:t>• prawo dostępu do danych osobowych,</w:t>
      </w:r>
    </w:p>
    <w:p w:rsidR="00943F4D" w:rsidRPr="00943F4D" w:rsidRDefault="00943F4D" w:rsidP="00943F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F4D">
        <w:rPr>
          <w:rFonts w:ascii="Times New Roman" w:hAnsi="Times New Roman" w:cs="Times New Roman"/>
          <w:sz w:val="20"/>
          <w:szCs w:val="20"/>
        </w:rPr>
        <w:t xml:space="preserve">• prawo do żądania sprostowania, </w:t>
      </w:r>
    </w:p>
    <w:p w:rsidR="00943F4D" w:rsidRPr="00943F4D" w:rsidRDefault="00943F4D" w:rsidP="00943F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F4D">
        <w:rPr>
          <w:rFonts w:ascii="Times New Roman" w:hAnsi="Times New Roman" w:cs="Times New Roman"/>
          <w:sz w:val="20"/>
          <w:szCs w:val="20"/>
        </w:rPr>
        <w:t xml:space="preserve">• prawo do żądania usunięcia danych, </w:t>
      </w:r>
    </w:p>
    <w:p w:rsidR="00943F4D" w:rsidRPr="00943F4D" w:rsidRDefault="00943F4D" w:rsidP="00943F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F4D">
        <w:rPr>
          <w:rFonts w:ascii="Times New Roman" w:hAnsi="Times New Roman" w:cs="Times New Roman"/>
          <w:sz w:val="20"/>
          <w:szCs w:val="20"/>
        </w:rPr>
        <w:t xml:space="preserve">• prawo do żądania ograniczenia przetwarzania danych osobowych, </w:t>
      </w:r>
    </w:p>
    <w:p w:rsidR="00943F4D" w:rsidRPr="00943F4D" w:rsidRDefault="00943F4D" w:rsidP="00943F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F4D">
        <w:rPr>
          <w:rFonts w:ascii="Times New Roman" w:hAnsi="Times New Roman" w:cs="Times New Roman"/>
          <w:sz w:val="20"/>
          <w:szCs w:val="20"/>
        </w:rPr>
        <w:t xml:space="preserve">• prawo do przenoszenia danych, </w:t>
      </w:r>
    </w:p>
    <w:p w:rsidR="00943F4D" w:rsidRPr="00943F4D" w:rsidRDefault="00943F4D" w:rsidP="00943F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F4D">
        <w:rPr>
          <w:rFonts w:ascii="Times New Roman" w:hAnsi="Times New Roman" w:cs="Times New Roman"/>
          <w:sz w:val="20"/>
          <w:szCs w:val="20"/>
        </w:rPr>
        <w:t>• prawo sprzeciwu wobec przetwarzania danych;</w:t>
      </w:r>
    </w:p>
    <w:p w:rsidR="00943F4D" w:rsidRPr="00943F4D" w:rsidRDefault="00943F4D" w:rsidP="00943F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43F4D" w:rsidRPr="00943F4D" w:rsidRDefault="00943F4D" w:rsidP="00943F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F4D">
        <w:rPr>
          <w:rFonts w:ascii="Times New Roman" w:hAnsi="Times New Roman" w:cs="Times New Roman"/>
          <w:sz w:val="20"/>
          <w:szCs w:val="20"/>
        </w:rPr>
        <w:t>9) wobec przysługującego Pani/Panu prawa do usunięcia danych, ich przenoszenia oraz wniesienia sprzeciwu mają zastosowanie ograniczenia wynikające z art. 17 ust. 3, art. 20 i art. 21 RODO;</w:t>
      </w:r>
    </w:p>
    <w:p w:rsidR="00943F4D" w:rsidRPr="00943F4D" w:rsidRDefault="00943F4D" w:rsidP="00943F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F4D">
        <w:rPr>
          <w:rFonts w:ascii="Times New Roman" w:hAnsi="Times New Roman" w:cs="Times New Roman"/>
          <w:sz w:val="20"/>
          <w:szCs w:val="20"/>
        </w:rPr>
        <w:t xml:space="preserve">10) w przypadku powzięcia informacji o niezgodnym z prawem przetwarzaniu w Urzędzie Miasta Jarosławia Pani/Pana danych osobowych, przysługuje Pani/Panu prawo wniesienia skargi do organu nadzorczego właściwego w sprawach ochrony danych osobowych, którym jest Prezes Urzędu Ochrony Danych Osobowych z siedzibą: 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943F4D">
        <w:rPr>
          <w:rFonts w:ascii="Times New Roman" w:hAnsi="Times New Roman" w:cs="Times New Roman"/>
          <w:sz w:val="20"/>
          <w:szCs w:val="20"/>
        </w:rPr>
        <w:t>ul. Stawki 2, 00-193 Warszawa;</w:t>
      </w:r>
    </w:p>
    <w:p w:rsidR="00943F4D" w:rsidRPr="00943F4D" w:rsidRDefault="00943F4D" w:rsidP="00943F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F4D">
        <w:rPr>
          <w:rFonts w:ascii="Times New Roman" w:hAnsi="Times New Roman" w:cs="Times New Roman"/>
          <w:sz w:val="20"/>
          <w:szCs w:val="20"/>
        </w:rPr>
        <w:t xml:space="preserve">11) podanie przez Panią/Pana danych osobowych jest wymogiem ustawowym. Brak podania danych osobowych będzie skutkował pozostawieniem wniosku bez rozpoznania; </w:t>
      </w:r>
    </w:p>
    <w:p w:rsidR="00943F4D" w:rsidRPr="00943F4D" w:rsidRDefault="00943F4D" w:rsidP="00943F4D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43F4D">
        <w:rPr>
          <w:rFonts w:ascii="Times New Roman" w:hAnsi="Times New Roman" w:cs="Times New Roman"/>
          <w:sz w:val="20"/>
          <w:szCs w:val="20"/>
        </w:rPr>
        <w:t>12) Pani/Pana dane nie będą przetwarzane w sposób zautomatyzowany oraz nie będą profilowa</w:t>
      </w:r>
      <w:r>
        <w:rPr>
          <w:rFonts w:ascii="Times New Roman" w:hAnsi="Times New Roman" w:cs="Times New Roman"/>
          <w:sz w:val="20"/>
          <w:szCs w:val="20"/>
        </w:rPr>
        <w:t>ne.</w:t>
      </w:r>
    </w:p>
    <w:sectPr w:rsidR="00943F4D" w:rsidRPr="00943F4D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E4FDB"/>
    <w:rsid w:val="005E4FDB"/>
    <w:rsid w:val="008819F0"/>
    <w:rsid w:val="00943F4D"/>
    <w:rsid w:val="00966C05"/>
    <w:rsid w:val="00B7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DBDDCB-3037-4A78-A93D-49339E210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92"/>
      <w:ind w:left="5289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599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KarolinaJanicka</dc:creator>
  <cp:lastModifiedBy>B.Brzezinska-Urząd Miasta Jarosławia</cp:lastModifiedBy>
  <cp:revision>5</cp:revision>
  <dcterms:created xsi:type="dcterms:W3CDTF">2021-08-30T12:16:00Z</dcterms:created>
  <dcterms:modified xsi:type="dcterms:W3CDTF">2021-08-31T09:53:00Z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2021-08-30T00:00:00Z</vt:filetime>
  </property>
</Properties>
</file>