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00F" w:rsidRPr="00A0200F" w:rsidRDefault="00A0200F" w:rsidP="00331F2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0200F">
        <w:rPr>
          <w:rFonts w:ascii="Times New Roman" w:hAnsi="Times New Roman" w:cs="Times New Roman"/>
          <w:i/>
          <w:sz w:val="20"/>
          <w:szCs w:val="20"/>
        </w:rPr>
        <w:t>Załącznik do zarządzenia nr 2/2019</w:t>
      </w:r>
    </w:p>
    <w:p w:rsidR="00A0200F" w:rsidRPr="00A0200F" w:rsidRDefault="00A0200F" w:rsidP="00331F2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Dyrektora Miejskiego P</w:t>
      </w:r>
      <w:r w:rsidRPr="00A0200F">
        <w:rPr>
          <w:rFonts w:ascii="Times New Roman" w:hAnsi="Times New Roman" w:cs="Times New Roman"/>
          <w:i/>
          <w:sz w:val="20"/>
          <w:szCs w:val="20"/>
        </w:rPr>
        <w:t>rzedszkola Nr 8 Montessori w Jarosławiu</w:t>
      </w:r>
    </w:p>
    <w:p w:rsidR="00A0200F" w:rsidRDefault="00A0200F" w:rsidP="00331F2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0200F">
        <w:rPr>
          <w:rFonts w:ascii="Times New Roman" w:hAnsi="Times New Roman" w:cs="Times New Roman"/>
          <w:i/>
          <w:sz w:val="20"/>
          <w:szCs w:val="20"/>
        </w:rPr>
        <w:t>z dnia 19.04.2019 roku</w:t>
      </w:r>
    </w:p>
    <w:p w:rsidR="00A0200F" w:rsidRDefault="00A0200F" w:rsidP="00331F2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0200F" w:rsidRPr="00A0200F" w:rsidRDefault="00A0200F" w:rsidP="00A02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00F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:rsidR="00A0200F" w:rsidRDefault="00A0200F" w:rsidP="00463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00F">
        <w:rPr>
          <w:rFonts w:ascii="Times New Roman" w:hAnsi="Times New Roman" w:cs="Times New Roman"/>
          <w:sz w:val="24"/>
          <w:szCs w:val="24"/>
        </w:rPr>
        <w:t>Dyrek</w:t>
      </w:r>
      <w:r>
        <w:rPr>
          <w:rFonts w:ascii="Times New Roman" w:hAnsi="Times New Roman" w:cs="Times New Roman"/>
          <w:sz w:val="24"/>
          <w:szCs w:val="24"/>
        </w:rPr>
        <w:t>tor Miejskiego Przedszkola Nr 8 Montessori</w:t>
      </w:r>
      <w:r w:rsidR="005D0444">
        <w:rPr>
          <w:rFonts w:ascii="Times New Roman" w:hAnsi="Times New Roman" w:cs="Times New Roman"/>
          <w:sz w:val="24"/>
          <w:szCs w:val="24"/>
        </w:rPr>
        <w:t xml:space="preserve"> w Jarosławiu</w:t>
      </w:r>
    </w:p>
    <w:p w:rsidR="00A0200F" w:rsidRPr="005D0444" w:rsidRDefault="00A0200F" w:rsidP="00463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444">
        <w:rPr>
          <w:rFonts w:ascii="Times New Roman" w:hAnsi="Times New Roman" w:cs="Times New Roman"/>
          <w:b/>
          <w:sz w:val="24"/>
          <w:szCs w:val="24"/>
        </w:rPr>
        <w:t>ogłasza nabór na wolne stanowisko urzędnicze:</w:t>
      </w:r>
      <w:r w:rsidR="0003729F" w:rsidRPr="005D0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444">
        <w:rPr>
          <w:rFonts w:ascii="Times New Roman" w:hAnsi="Times New Roman" w:cs="Times New Roman"/>
          <w:b/>
          <w:sz w:val="24"/>
          <w:szCs w:val="24"/>
        </w:rPr>
        <w:t>referent</w:t>
      </w:r>
      <w:r w:rsidR="005D0444">
        <w:rPr>
          <w:rFonts w:ascii="Times New Roman" w:hAnsi="Times New Roman" w:cs="Times New Roman"/>
          <w:b/>
          <w:sz w:val="24"/>
          <w:szCs w:val="24"/>
        </w:rPr>
        <w:t xml:space="preserve"> - w wymiarze </w:t>
      </w:r>
      <w:r w:rsidRPr="005D0444">
        <w:rPr>
          <w:rFonts w:ascii="Times New Roman" w:hAnsi="Times New Roman" w:cs="Times New Roman"/>
          <w:b/>
          <w:sz w:val="24"/>
          <w:szCs w:val="24"/>
        </w:rPr>
        <w:t>pełny etat</w:t>
      </w:r>
    </w:p>
    <w:p w:rsidR="00A0200F" w:rsidRPr="00A0200F" w:rsidRDefault="00A0200F" w:rsidP="00A020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2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00F" w:rsidRDefault="00A0200F" w:rsidP="00A0200F">
      <w:pPr>
        <w:pStyle w:val="Akapitzlist"/>
        <w:numPr>
          <w:ilvl w:val="0"/>
          <w:numId w:val="6"/>
        </w:numPr>
        <w:tabs>
          <w:tab w:val="left" w:pos="284"/>
        </w:tabs>
        <w:spacing w:after="0" w:line="256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A0200F">
        <w:rPr>
          <w:rFonts w:ascii="Times New Roman" w:hAnsi="Times New Roman" w:cs="Times New Roman"/>
          <w:b/>
          <w:sz w:val="24"/>
          <w:szCs w:val="24"/>
        </w:rPr>
        <w:t xml:space="preserve">Nazwa jednostki: </w:t>
      </w:r>
      <w:r>
        <w:rPr>
          <w:rStyle w:val="Pogrubienie"/>
          <w:rFonts w:ascii="Times New Roman" w:hAnsi="Times New Roman" w:cs="Times New Roman"/>
          <w:sz w:val="24"/>
          <w:szCs w:val="24"/>
        </w:rPr>
        <w:t>Miejskie Przedszkole Nr 8 Montessori w Jarosławiu</w:t>
      </w:r>
      <w:r w:rsidRPr="00A0200F">
        <w:rPr>
          <w:rStyle w:val="Pogrubienie"/>
          <w:rFonts w:ascii="Times New Roman" w:hAnsi="Times New Roman" w:cs="Times New Roman"/>
          <w:sz w:val="24"/>
          <w:szCs w:val="24"/>
        </w:rPr>
        <w:t>,</w:t>
      </w:r>
      <w:r w:rsidR="00331F2C">
        <w:rPr>
          <w:rStyle w:val="Pogrubienie"/>
          <w:rFonts w:ascii="Times New Roman" w:hAnsi="Times New Roman" w:cs="Times New Roman"/>
          <w:sz w:val="24"/>
          <w:szCs w:val="24"/>
        </w:rPr>
        <w:t xml:space="preserve"> os. </w:t>
      </w:r>
      <w:r>
        <w:rPr>
          <w:rStyle w:val="Pogrubienie"/>
          <w:rFonts w:ascii="Times New Roman" w:hAnsi="Times New Roman" w:cs="Times New Roman"/>
          <w:sz w:val="24"/>
          <w:szCs w:val="24"/>
        </w:rPr>
        <w:t>Słoneczne 6.</w:t>
      </w:r>
      <w:r w:rsidR="005D0444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444">
        <w:rPr>
          <w:rStyle w:val="Pogrubienie"/>
          <w:rFonts w:ascii="Times New Roman" w:hAnsi="Times New Roman" w:cs="Times New Roman"/>
          <w:sz w:val="24"/>
          <w:szCs w:val="24"/>
        </w:rPr>
        <w:t>t</w:t>
      </w:r>
      <w:r w:rsidR="00EB1DF5">
        <w:rPr>
          <w:rStyle w:val="Pogrubienie"/>
          <w:rFonts w:ascii="Times New Roman" w:hAnsi="Times New Roman" w:cs="Times New Roman"/>
          <w:sz w:val="24"/>
          <w:szCs w:val="24"/>
        </w:rPr>
        <w:t>el</w:t>
      </w:r>
      <w:proofErr w:type="spellEnd"/>
      <w:r w:rsidR="00EB1DF5">
        <w:rPr>
          <w:rStyle w:val="Pogrubienie"/>
          <w:rFonts w:ascii="Times New Roman" w:hAnsi="Times New Roman" w:cs="Times New Roman"/>
          <w:sz w:val="24"/>
          <w:szCs w:val="24"/>
        </w:rPr>
        <w:t>/fax 16 621 53 89</w:t>
      </w:r>
    </w:p>
    <w:p w:rsidR="00A0200F" w:rsidRPr="00A0200F" w:rsidRDefault="00A0200F" w:rsidP="00A0200F">
      <w:pPr>
        <w:pStyle w:val="Akapitzlist"/>
        <w:numPr>
          <w:ilvl w:val="0"/>
          <w:numId w:val="6"/>
        </w:numPr>
        <w:tabs>
          <w:tab w:val="left" w:pos="284"/>
        </w:tabs>
        <w:spacing w:after="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00F">
        <w:rPr>
          <w:rFonts w:ascii="Times New Roman" w:hAnsi="Times New Roman" w:cs="Times New Roman"/>
          <w:b/>
          <w:sz w:val="24"/>
          <w:szCs w:val="24"/>
        </w:rPr>
        <w:t>Określenie stanowiska:</w:t>
      </w:r>
      <w:r w:rsidRPr="00A0200F">
        <w:rPr>
          <w:rFonts w:ascii="Times New Roman" w:hAnsi="Times New Roman" w:cs="Times New Roman"/>
          <w:sz w:val="24"/>
          <w:szCs w:val="24"/>
        </w:rPr>
        <w:t xml:space="preserve"> refer</w:t>
      </w:r>
      <w:r>
        <w:rPr>
          <w:rFonts w:ascii="Times New Roman" w:hAnsi="Times New Roman" w:cs="Times New Roman"/>
          <w:sz w:val="24"/>
          <w:szCs w:val="24"/>
        </w:rPr>
        <w:t>ent w Miejskim Przedszkolu Nr 8 Montessori</w:t>
      </w:r>
      <w:r w:rsidRPr="00A0200F">
        <w:rPr>
          <w:rFonts w:ascii="Times New Roman" w:hAnsi="Times New Roman" w:cs="Times New Roman"/>
          <w:sz w:val="24"/>
          <w:szCs w:val="24"/>
        </w:rPr>
        <w:t xml:space="preserve"> w Jarosławiu.</w:t>
      </w:r>
    </w:p>
    <w:p w:rsidR="00A0200F" w:rsidRPr="00A0200F" w:rsidRDefault="00A0200F" w:rsidP="00FF25BA">
      <w:pPr>
        <w:pStyle w:val="Akapitzlist"/>
        <w:tabs>
          <w:tab w:val="left" w:pos="284"/>
        </w:tabs>
        <w:spacing w:after="0" w:line="25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00F">
        <w:rPr>
          <w:rFonts w:ascii="Times New Roman" w:hAnsi="Times New Roman" w:cs="Times New Roman"/>
          <w:b/>
          <w:sz w:val="24"/>
          <w:szCs w:val="24"/>
        </w:rPr>
        <w:t>Określenie wymagań związanych ze stanowiskiem:</w:t>
      </w:r>
    </w:p>
    <w:p w:rsidR="00A0200F" w:rsidRDefault="00A0200F" w:rsidP="00FF25B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00F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:rsidR="00A0200F" w:rsidRPr="00FF25BA" w:rsidRDefault="00A0200F" w:rsidP="00FF25B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5BA">
        <w:rPr>
          <w:rFonts w:ascii="Times New Roman" w:hAnsi="Times New Roman" w:cs="Times New Roman"/>
          <w:sz w:val="24"/>
          <w:szCs w:val="24"/>
        </w:rPr>
        <w:t>obywatelstwo polskie, z zastrzeżeniem art. 11 ust. 2 i ust. 3 ustawy z dnia 21 listopada 2008 r. o pracownikach samorządowych (Dz.U.2018.</w:t>
      </w:r>
      <w:r w:rsidR="00506804">
        <w:rPr>
          <w:rFonts w:ascii="Times New Roman" w:hAnsi="Times New Roman" w:cs="Times New Roman"/>
          <w:sz w:val="24"/>
          <w:szCs w:val="24"/>
        </w:rPr>
        <w:t>1260, 1669</w:t>
      </w:r>
      <w:r w:rsidRPr="00FF25BA">
        <w:rPr>
          <w:rFonts w:ascii="Times New Roman" w:hAnsi="Times New Roman" w:cs="Times New Roman"/>
          <w:sz w:val="24"/>
          <w:szCs w:val="24"/>
        </w:rPr>
        <w:t>),</w:t>
      </w:r>
    </w:p>
    <w:p w:rsidR="00A0200F" w:rsidRPr="00FF25BA" w:rsidRDefault="00A0200F" w:rsidP="00FF25B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5BA">
        <w:rPr>
          <w:rFonts w:ascii="Times New Roman" w:hAnsi="Times New Roman" w:cs="Times New Roman"/>
          <w:sz w:val="24"/>
          <w:szCs w:val="24"/>
        </w:rPr>
        <w:t>wykształcenie średnie,</w:t>
      </w:r>
    </w:p>
    <w:p w:rsidR="00A0200F" w:rsidRPr="00FF25BA" w:rsidRDefault="00A0200F" w:rsidP="00FF25B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5BA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publicznych,</w:t>
      </w:r>
    </w:p>
    <w:p w:rsidR="00A0200F" w:rsidRPr="00FF25BA" w:rsidRDefault="00A0200F" w:rsidP="00FF25B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5BA">
        <w:rPr>
          <w:rFonts w:ascii="Times New Roman" w:hAnsi="Times New Roman" w:cs="Times New Roman"/>
          <w:sz w:val="24"/>
          <w:szCs w:val="24"/>
        </w:rPr>
        <w:t>niekaralność za przestępstwo popełnione umyślnie ścigane z oskarżenia publicznego lub umyślne przestępstwo skarbowe,</w:t>
      </w:r>
    </w:p>
    <w:p w:rsidR="00A0200F" w:rsidRPr="00FF25BA" w:rsidRDefault="00A0200F" w:rsidP="00FF25B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5BA">
        <w:rPr>
          <w:rFonts w:ascii="Times New Roman" w:hAnsi="Times New Roman" w:cs="Times New Roman"/>
          <w:sz w:val="24"/>
          <w:szCs w:val="24"/>
        </w:rPr>
        <w:t>nieposzlakowana opinia,</w:t>
      </w:r>
    </w:p>
    <w:p w:rsidR="00A0200F" w:rsidRPr="00FF25BA" w:rsidRDefault="00A0200F" w:rsidP="00FF25B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5BA">
        <w:rPr>
          <w:rFonts w:ascii="Times New Roman" w:hAnsi="Times New Roman" w:cs="Times New Roman"/>
          <w:sz w:val="24"/>
          <w:szCs w:val="24"/>
        </w:rPr>
        <w:t>znajomość przepisów</w:t>
      </w:r>
      <w:r w:rsidR="00FF25BA">
        <w:rPr>
          <w:rFonts w:ascii="Times New Roman" w:hAnsi="Times New Roman" w:cs="Times New Roman"/>
          <w:sz w:val="24"/>
          <w:szCs w:val="24"/>
        </w:rPr>
        <w:t xml:space="preserve"> z zakresu prawa oświatowego, prawa pracy</w:t>
      </w:r>
    </w:p>
    <w:p w:rsidR="00A0200F" w:rsidRPr="00A0200F" w:rsidRDefault="00A0200F" w:rsidP="00FF25B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00F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:rsidR="00FF25BA" w:rsidRDefault="00FF25BA" w:rsidP="00FF25BA">
      <w:pPr>
        <w:pStyle w:val="Akapitzlist"/>
        <w:numPr>
          <w:ilvl w:val="0"/>
          <w:numId w:val="9"/>
        </w:numPr>
        <w:tabs>
          <w:tab w:val="left" w:pos="709"/>
        </w:tabs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preferowane doświadczenie zawodowe</w:t>
      </w:r>
    </w:p>
    <w:p w:rsidR="00A0200F" w:rsidRPr="00A0200F" w:rsidRDefault="00A0200F" w:rsidP="00FF25BA">
      <w:pPr>
        <w:pStyle w:val="Akapitzlist"/>
        <w:numPr>
          <w:ilvl w:val="0"/>
          <w:numId w:val="9"/>
        </w:numPr>
        <w:tabs>
          <w:tab w:val="left" w:pos="709"/>
        </w:tabs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00F">
        <w:rPr>
          <w:rFonts w:ascii="Times New Roman" w:hAnsi="Times New Roman" w:cs="Times New Roman"/>
          <w:sz w:val="24"/>
          <w:szCs w:val="24"/>
        </w:rPr>
        <w:t xml:space="preserve">umiejętność obsługi komputera (znajomość </w:t>
      </w:r>
      <w:r w:rsidR="00FF25BA">
        <w:rPr>
          <w:rFonts w:ascii="Times New Roman" w:hAnsi="Times New Roman" w:cs="Times New Roman"/>
          <w:sz w:val="24"/>
          <w:szCs w:val="24"/>
        </w:rPr>
        <w:t>systemu operacyjnego</w:t>
      </w:r>
      <w:r w:rsidRPr="00A0200F">
        <w:rPr>
          <w:rFonts w:ascii="Times New Roman" w:hAnsi="Times New Roman" w:cs="Times New Roman"/>
          <w:sz w:val="24"/>
          <w:szCs w:val="24"/>
        </w:rPr>
        <w:t xml:space="preserve"> Windows, Pakietu Office </w:t>
      </w:r>
      <w:r w:rsidR="00FF25BA">
        <w:rPr>
          <w:rFonts w:ascii="Times New Roman" w:hAnsi="Times New Roman" w:cs="Times New Roman"/>
          <w:sz w:val="24"/>
          <w:szCs w:val="24"/>
        </w:rPr>
        <w:t xml:space="preserve">(Word, Excel, </w:t>
      </w:r>
      <w:r w:rsidRPr="00A0200F">
        <w:rPr>
          <w:rFonts w:ascii="Times New Roman" w:hAnsi="Times New Roman" w:cs="Times New Roman"/>
          <w:sz w:val="24"/>
          <w:szCs w:val="24"/>
        </w:rPr>
        <w:t>Outlook),</w:t>
      </w:r>
      <w:r w:rsidR="00FF25BA">
        <w:rPr>
          <w:rFonts w:ascii="Times New Roman" w:hAnsi="Times New Roman" w:cs="Times New Roman"/>
          <w:sz w:val="24"/>
          <w:szCs w:val="24"/>
        </w:rPr>
        <w:t xml:space="preserve"> biegłe posługiwanie się Internetem</w:t>
      </w:r>
    </w:p>
    <w:p w:rsidR="00A0200F" w:rsidRDefault="00A0200F" w:rsidP="00FF25BA">
      <w:pPr>
        <w:pStyle w:val="Akapitzlist"/>
        <w:numPr>
          <w:ilvl w:val="0"/>
          <w:numId w:val="9"/>
        </w:numPr>
        <w:tabs>
          <w:tab w:val="left" w:pos="567"/>
        </w:tabs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00F">
        <w:rPr>
          <w:rFonts w:ascii="Times New Roman" w:hAnsi="Times New Roman" w:cs="Times New Roman"/>
          <w:sz w:val="24"/>
          <w:szCs w:val="24"/>
        </w:rPr>
        <w:t>obsługa urządzeń biurowych</w:t>
      </w:r>
    </w:p>
    <w:p w:rsidR="00A0200F" w:rsidRPr="005D0444" w:rsidRDefault="00FF25BA" w:rsidP="005D0444">
      <w:pPr>
        <w:pStyle w:val="Akapitzlist"/>
        <w:numPr>
          <w:ilvl w:val="0"/>
          <w:numId w:val="9"/>
        </w:numPr>
        <w:tabs>
          <w:tab w:val="left" w:pos="567"/>
        </w:tabs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kompetencje osobowościowe: umiejętność analitycznego myślenia, umiejętność współpracy w zespole, komunikatywność, samodzielność w działaniu</w:t>
      </w:r>
      <w:r w:rsidR="00A0200F" w:rsidRPr="00FF25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odporność na stres, zdolności negocjacyjne</w:t>
      </w:r>
      <w:r w:rsidR="005D0444">
        <w:rPr>
          <w:rFonts w:ascii="Times New Roman" w:hAnsi="Times New Roman" w:cs="Times New Roman"/>
          <w:sz w:val="24"/>
          <w:szCs w:val="24"/>
        </w:rPr>
        <w:t xml:space="preserve">, </w:t>
      </w:r>
      <w:r w:rsidR="00A0200F" w:rsidRPr="005D0444">
        <w:rPr>
          <w:rFonts w:ascii="Times New Roman" w:hAnsi="Times New Roman" w:cs="Times New Roman"/>
          <w:sz w:val="24"/>
          <w:szCs w:val="24"/>
        </w:rPr>
        <w:t>odpowiedzialność, dokładność, dyspozycyjność</w:t>
      </w:r>
    </w:p>
    <w:p w:rsidR="00FF25BA" w:rsidRPr="00A0200F" w:rsidRDefault="00FF25BA" w:rsidP="00FF25BA">
      <w:pPr>
        <w:pStyle w:val="Akapitzlist"/>
        <w:numPr>
          <w:ilvl w:val="0"/>
          <w:numId w:val="9"/>
        </w:numPr>
        <w:tabs>
          <w:tab w:val="left" w:pos="567"/>
        </w:tabs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zagadnień kadrowych, zamówień publicznych, ustawy o pracownikach samorządowych</w:t>
      </w:r>
    </w:p>
    <w:p w:rsidR="00A0200F" w:rsidRPr="00D86919" w:rsidRDefault="00A0200F" w:rsidP="00D86919">
      <w:pPr>
        <w:pStyle w:val="Akapitzlist"/>
        <w:spacing w:after="0"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200F">
        <w:rPr>
          <w:rFonts w:ascii="Times New Roman" w:hAnsi="Times New Roman" w:cs="Times New Roman"/>
          <w:b/>
          <w:sz w:val="24"/>
          <w:szCs w:val="24"/>
        </w:rPr>
        <w:t>Zakres zadań wykonywanych na stanowisku:</w:t>
      </w:r>
    </w:p>
    <w:p w:rsidR="00D86919" w:rsidRPr="00D86919" w:rsidRDefault="00D86919" w:rsidP="00D86919">
      <w:pPr>
        <w:pStyle w:val="Akapitzlist"/>
        <w:spacing w:after="0"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6919" w:rsidRDefault="00463D25" w:rsidP="00D86919">
      <w:pPr>
        <w:pStyle w:val="Akapitzlist"/>
        <w:numPr>
          <w:ilvl w:val="0"/>
          <w:numId w:val="15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danych do arkusza organizacji pracy przedszkola, sprawozdań GUS, SIO - obsługa systemu,</w:t>
      </w:r>
    </w:p>
    <w:p w:rsidR="00D86919" w:rsidRDefault="00463D25" w:rsidP="00D86919">
      <w:pPr>
        <w:pStyle w:val="Akapitzlist"/>
        <w:numPr>
          <w:ilvl w:val="0"/>
          <w:numId w:val="15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dokumentacji związanej z inwentaryzacją przedszkola,</w:t>
      </w:r>
    </w:p>
    <w:p w:rsidR="00D86919" w:rsidRDefault="00463D25" w:rsidP="00D86919">
      <w:pPr>
        <w:pStyle w:val="Akapitzlist"/>
        <w:numPr>
          <w:ilvl w:val="0"/>
          <w:numId w:val="15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archiwum zakładowego zgodnie z odrębnymi przepisami,</w:t>
      </w:r>
    </w:p>
    <w:p w:rsidR="00D86919" w:rsidRDefault="00463D25" w:rsidP="00D86919">
      <w:pPr>
        <w:pStyle w:val="Akapitzlist"/>
        <w:numPr>
          <w:ilvl w:val="0"/>
          <w:numId w:val="15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zaświadczeń rodzicom i pracownikom,</w:t>
      </w:r>
    </w:p>
    <w:p w:rsidR="00D86919" w:rsidRDefault="00463D25" w:rsidP="00D86919">
      <w:pPr>
        <w:pStyle w:val="Akapitzlist"/>
        <w:numPr>
          <w:ilvl w:val="0"/>
          <w:numId w:val="15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rozliczanie opłat za przedszkole,</w:t>
      </w:r>
    </w:p>
    <w:p w:rsidR="00D86919" w:rsidRDefault="00463D25" w:rsidP="00D86919">
      <w:pPr>
        <w:pStyle w:val="Akapitzlist"/>
        <w:numPr>
          <w:ilvl w:val="0"/>
          <w:numId w:val="15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sekretariatu przedszkola,</w:t>
      </w:r>
    </w:p>
    <w:p w:rsidR="00D86919" w:rsidRDefault="00463D25" w:rsidP="00D86919">
      <w:pPr>
        <w:pStyle w:val="Akapitzlist"/>
        <w:numPr>
          <w:ilvl w:val="0"/>
          <w:numId w:val="15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dokumentacji osobowej pracowników, </w:t>
      </w:r>
    </w:p>
    <w:p w:rsidR="00A0200F" w:rsidRPr="00D86919" w:rsidRDefault="00463D25" w:rsidP="00D86919">
      <w:pPr>
        <w:pStyle w:val="Akapitzlist"/>
        <w:numPr>
          <w:ilvl w:val="0"/>
          <w:numId w:val="15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s</w:t>
      </w:r>
      <w:r w:rsidRPr="00D8691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prawowanie opieki nad całością pomieszczeń i sprzętu, zaopatrywanie przedsz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kola w środki czystości, sprzęt,</w:t>
      </w:r>
    </w:p>
    <w:p w:rsidR="00A0200F" w:rsidRPr="00D86919" w:rsidRDefault="00463D25" w:rsidP="00D86919">
      <w:pPr>
        <w:pStyle w:val="Akapitzlist"/>
        <w:numPr>
          <w:ilvl w:val="0"/>
          <w:numId w:val="15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p</w:t>
      </w:r>
      <w:r w:rsidRPr="00D8691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rowadzenie rejestru zamówień p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ublicznych,</w:t>
      </w:r>
    </w:p>
    <w:p w:rsidR="00A0200F" w:rsidRPr="00D86919" w:rsidRDefault="00463D25" w:rsidP="00D86919">
      <w:pPr>
        <w:pStyle w:val="Akapitzlist"/>
        <w:numPr>
          <w:ilvl w:val="0"/>
          <w:numId w:val="15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z</w:t>
      </w:r>
      <w:r w:rsidRPr="00D8691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akup i ew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idencjonowanie odzieży roboczej,</w:t>
      </w:r>
    </w:p>
    <w:p w:rsidR="00A0200F" w:rsidRPr="00D86919" w:rsidRDefault="00463D25" w:rsidP="00D86919">
      <w:pPr>
        <w:pStyle w:val="Akapitzlist"/>
        <w:numPr>
          <w:ilvl w:val="0"/>
          <w:numId w:val="15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lastRenderedPageBreak/>
        <w:t>a</w:t>
      </w:r>
      <w:r w:rsidRPr="00D8691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ktualizowanie wywieszek i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nwentarzowych w pomieszczeniach,</w:t>
      </w:r>
    </w:p>
    <w:p w:rsidR="00A0200F" w:rsidRPr="00D86919" w:rsidRDefault="00463D25" w:rsidP="00D86919">
      <w:pPr>
        <w:pStyle w:val="Akapitzlist"/>
        <w:numPr>
          <w:ilvl w:val="0"/>
          <w:numId w:val="15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u</w:t>
      </w:r>
      <w:r w:rsidRPr="00D8691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czestniczenie w opracowywaniu b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udżetu placówki oraz jego zmian.</w:t>
      </w:r>
    </w:p>
    <w:p w:rsidR="00A0200F" w:rsidRPr="005D0444" w:rsidRDefault="00A0200F" w:rsidP="005D0444">
      <w:pPr>
        <w:spacing w:after="0"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044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A0200F" w:rsidRPr="00A0200F" w:rsidRDefault="00A0200F" w:rsidP="00A0200F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A0200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Ponadto:</w:t>
      </w:r>
    </w:p>
    <w:p w:rsidR="00A0200F" w:rsidRPr="00D86919" w:rsidRDefault="00A0200F" w:rsidP="00331F2C">
      <w:pPr>
        <w:pStyle w:val="Akapitzlist"/>
        <w:numPr>
          <w:ilvl w:val="0"/>
          <w:numId w:val="16"/>
        </w:numPr>
        <w:spacing w:after="0"/>
        <w:ind w:left="567" w:hanging="36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D8691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wykonywanie innych czynności zleconych przez dyrektora, wynikających z organizacji pracy na placówce,</w:t>
      </w:r>
    </w:p>
    <w:p w:rsidR="00A0200F" w:rsidRPr="00D86919" w:rsidRDefault="0003729F" w:rsidP="00331F2C">
      <w:pPr>
        <w:pStyle w:val="Akapitzlist"/>
        <w:numPr>
          <w:ilvl w:val="0"/>
          <w:numId w:val="16"/>
        </w:numPr>
        <w:spacing w:after="0"/>
        <w:ind w:left="567" w:hanging="36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branie</w:t>
      </w:r>
      <w:r w:rsidR="00A0200F" w:rsidRPr="00D8691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udziału w szkoleniach BHP i ppoż. oraz naradach,</w:t>
      </w:r>
    </w:p>
    <w:p w:rsidR="00A0200F" w:rsidRPr="00D86919" w:rsidRDefault="0003729F" w:rsidP="00331F2C">
      <w:pPr>
        <w:pStyle w:val="Akapitzlist"/>
        <w:numPr>
          <w:ilvl w:val="0"/>
          <w:numId w:val="16"/>
        </w:numPr>
        <w:spacing w:after="0"/>
        <w:ind w:left="567" w:hanging="36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przestrzeganie</w:t>
      </w:r>
      <w:r w:rsidR="00A0200F" w:rsidRPr="00D8691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przepisów BHP i ppoż.,</w:t>
      </w:r>
    </w:p>
    <w:p w:rsidR="00A0200F" w:rsidRPr="00D86919" w:rsidRDefault="0003729F" w:rsidP="00331F2C">
      <w:pPr>
        <w:pStyle w:val="Akapitzlist"/>
        <w:numPr>
          <w:ilvl w:val="0"/>
          <w:numId w:val="16"/>
        </w:numPr>
        <w:spacing w:after="0"/>
        <w:ind w:left="567" w:hanging="36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przestrzeganie</w:t>
      </w:r>
      <w:r w:rsidR="00A0200F" w:rsidRPr="00D8691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obowiązujących wewnętrznych przepisów i zarządzeń,</w:t>
      </w:r>
    </w:p>
    <w:p w:rsidR="00A0200F" w:rsidRPr="00D86919" w:rsidRDefault="0003729F" w:rsidP="00331F2C">
      <w:pPr>
        <w:pStyle w:val="Akapitzlist"/>
        <w:numPr>
          <w:ilvl w:val="0"/>
          <w:numId w:val="16"/>
        </w:numPr>
        <w:tabs>
          <w:tab w:val="left" w:pos="142"/>
        </w:tabs>
        <w:spacing w:after="0"/>
        <w:ind w:left="567" w:hanging="36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przestrzeganie</w:t>
      </w:r>
      <w:r w:rsidR="00A0200F" w:rsidRPr="00D8691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terminów okresowych badań lekarskich, ważności pracowniczych książeczek zdrowia.</w:t>
      </w:r>
    </w:p>
    <w:p w:rsidR="00A0200F" w:rsidRPr="00A0200F" w:rsidRDefault="00A0200F" w:rsidP="00A02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00F" w:rsidRPr="00A0200F" w:rsidRDefault="00A0200F" w:rsidP="00A0200F">
      <w:pPr>
        <w:pStyle w:val="Akapitzlist"/>
        <w:spacing w:after="0" w:line="25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0200F">
        <w:rPr>
          <w:rFonts w:ascii="Times New Roman" w:hAnsi="Times New Roman" w:cs="Times New Roman"/>
          <w:b/>
          <w:sz w:val="24"/>
          <w:szCs w:val="24"/>
        </w:rPr>
        <w:t>Informacja o warunkach pracy na danym stanowisku:</w:t>
      </w:r>
    </w:p>
    <w:p w:rsidR="00A0200F" w:rsidRPr="00A0200F" w:rsidRDefault="00A0200F" w:rsidP="00A0200F">
      <w:pPr>
        <w:pStyle w:val="Akapitzlist"/>
        <w:spacing w:after="0" w:line="25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200F">
        <w:rPr>
          <w:rFonts w:ascii="Times New Roman" w:hAnsi="Times New Roman" w:cs="Times New Roman"/>
          <w:sz w:val="24"/>
          <w:szCs w:val="24"/>
        </w:rPr>
        <w:t>- praca na pełny etat,</w:t>
      </w:r>
    </w:p>
    <w:p w:rsidR="00A0200F" w:rsidRPr="00A0200F" w:rsidRDefault="00A0200F" w:rsidP="00A0200F">
      <w:pPr>
        <w:pStyle w:val="Akapitzlist"/>
        <w:spacing w:after="0" w:line="25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200F">
        <w:rPr>
          <w:rFonts w:ascii="Times New Roman" w:hAnsi="Times New Roman" w:cs="Times New Roman"/>
          <w:sz w:val="24"/>
          <w:szCs w:val="24"/>
        </w:rPr>
        <w:t>- praca przy komputerze powyżej 4 godzin dziennie.</w:t>
      </w:r>
    </w:p>
    <w:p w:rsidR="00A0200F" w:rsidRPr="00A0200F" w:rsidRDefault="00A0200F" w:rsidP="00A0200F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0200F" w:rsidRPr="00A0200F" w:rsidRDefault="00A0200F" w:rsidP="00A0200F">
      <w:pPr>
        <w:pStyle w:val="Akapitzlist"/>
        <w:spacing w:after="0" w:line="25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0200F">
        <w:rPr>
          <w:rFonts w:ascii="Times New Roman" w:hAnsi="Times New Roman" w:cs="Times New Roman"/>
          <w:b/>
          <w:sz w:val="24"/>
          <w:szCs w:val="24"/>
        </w:rPr>
        <w:t>Informacja o wskaźniku zatrudnienia osób niepełnosprawnych:</w:t>
      </w:r>
    </w:p>
    <w:p w:rsidR="00A0200F" w:rsidRPr="00A0200F" w:rsidRDefault="00A0200F" w:rsidP="00A0200F">
      <w:pPr>
        <w:pStyle w:val="Akapitzlist"/>
        <w:keepLines/>
        <w:spacing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200F">
        <w:rPr>
          <w:rFonts w:ascii="Times New Roman" w:hAnsi="Times New Roman" w:cs="Times New Roman"/>
          <w:sz w:val="24"/>
          <w:szCs w:val="24"/>
        </w:rPr>
        <w:t xml:space="preserve">Wskaźnik zatrudnienia osób niepełnosprawnych w </w:t>
      </w:r>
      <w:r w:rsidR="0003729F">
        <w:rPr>
          <w:rFonts w:ascii="Times New Roman" w:hAnsi="Times New Roman" w:cs="Times New Roman"/>
          <w:sz w:val="24"/>
          <w:szCs w:val="24"/>
        </w:rPr>
        <w:t>MP 8 Montessori</w:t>
      </w:r>
      <w:r w:rsidRPr="00A0200F">
        <w:rPr>
          <w:rFonts w:ascii="Times New Roman" w:hAnsi="Times New Roman" w:cs="Times New Roman"/>
          <w:sz w:val="24"/>
          <w:szCs w:val="24"/>
        </w:rPr>
        <w:t xml:space="preserve"> w rozumieniu przepisów o rehabilitacji zawodowej i społecznej oraz zatrudnianiu osób niepełnosprawnych nie przekracza 6%.</w:t>
      </w:r>
    </w:p>
    <w:p w:rsidR="00A0200F" w:rsidRPr="00A0200F" w:rsidRDefault="00A0200F" w:rsidP="00A0200F">
      <w:pPr>
        <w:pStyle w:val="Akapitzlist"/>
        <w:keepLines/>
        <w:spacing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200F" w:rsidRDefault="00A0200F" w:rsidP="00A0200F">
      <w:pPr>
        <w:pStyle w:val="Akapitzlist"/>
        <w:keepLines/>
        <w:spacing w:after="100" w:afterAutospacing="1" w:line="25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00F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A0200F" w:rsidRPr="0003729F" w:rsidRDefault="00A0200F" w:rsidP="0003729F">
      <w:pPr>
        <w:pStyle w:val="Akapitzlist"/>
        <w:keepLines/>
        <w:numPr>
          <w:ilvl w:val="0"/>
          <w:numId w:val="17"/>
        </w:numPr>
        <w:spacing w:after="100" w:afterAutospacing="1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29F">
        <w:rPr>
          <w:rFonts w:ascii="Times New Roman" w:hAnsi="Times New Roman" w:cs="Times New Roman"/>
          <w:sz w:val="24"/>
          <w:szCs w:val="24"/>
        </w:rPr>
        <w:t xml:space="preserve">list motywacyjny, </w:t>
      </w:r>
    </w:p>
    <w:p w:rsidR="00A0200F" w:rsidRPr="00EB1DF5" w:rsidRDefault="00A0200F" w:rsidP="0003729F">
      <w:pPr>
        <w:pStyle w:val="Akapitzlist"/>
        <w:keepLines/>
        <w:numPr>
          <w:ilvl w:val="0"/>
          <w:numId w:val="17"/>
        </w:numPr>
        <w:spacing w:after="100" w:afterAutospacing="1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29F">
        <w:rPr>
          <w:rFonts w:ascii="Times New Roman" w:hAnsi="Times New Roman" w:cs="Times New Roman"/>
          <w:sz w:val="24"/>
          <w:szCs w:val="24"/>
        </w:rPr>
        <w:t>życiorys - curriculum vitae,</w:t>
      </w:r>
    </w:p>
    <w:p w:rsidR="00EB1DF5" w:rsidRPr="00EB1DF5" w:rsidRDefault="00EB1DF5" w:rsidP="00EB1DF5">
      <w:pPr>
        <w:pStyle w:val="Akapitzlist"/>
        <w:keepLines/>
        <w:spacing w:after="100" w:afterAutospacing="1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00F">
        <w:rPr>
          <w:rFonts w:ascii="Times New Roman" w:hAnsi="Times New Roman" w:cs="Times New Roman"/>
          <w:sz w:val="24"/>
          <w:szCs w:val="24"/>
        </w:rPr>
        <w:t>List motywacyjny i życiorys (CV) należy opatrzyć własnoręcznym podpisem oraz klauzulą „</w:t>
      </w:r>
      <w:r w:rsidRPr="00A0200F">
        <w:rPr>
          <w:rFonts w:ascii="Times New Roman" w:hAnsi="Times New Roman" w:cs="Times New Roman"/>
          <w:i/>
          <w:sz w:val="24"/>
          <w:szCs w:val="24"/>
        </w:rPr>
        <w:t>Wyrażam zgodę na przetwarzanie moich danych osobowych</w:t>
      </w:r>
      <w:r>
        <w:rPr>
          <w:rFonts w:ascii="Times New Roman" w:hAnsi="Times New Roman" w:cs="Times New Roman"/>
          <w:i/>
          <w:sz w:val="24"/>
          <w:szCs w:val="24"/>
        </w:rPr>
        <w:t xml:space="preserve"> zawartych  </w:t>
      </w:r>
      <w:r w:rsidRPr="00A0200F">
        <w:rPr>
          <w:rFonts w:ascii="Times New Roman" w:hAnsi="Times New Roman" w:cs="Times New Roman"/>
          <w:i/>
          <w:sz w:val="24"/>
          <w:szCs w:val="24"/>
        </w:rPr>
        <w:t xml:space="preserve"> w ofercie pracy dla potrzeb niezbędnych do realizacji procesu rekrutacji przez dyrektora Miejskiego Przedszkola Nr 11 w Jarosławiu, zgodnie z ustawą z dnia 10 maja 2018 r. o ochronie danych osobowych (</w:t>
      </w:r>
      <w:proofErr w:type="spellStart"/>
      <w:r w:rsidRPr="00A0200F">
        <w:rPr>
          <w:rFonts w:ascii="Times New Roman" w:hAnsi="Times New Roman" w:cs="Times New Roman"/>
          <w:i/>
          <w:sz w:val="24"/>
          <w:szCs w:val="24"/>
        </w:rPr>
        <w:t>t.j</w:t>
      </w:r>
      <w:proofErr w:type="spellEnd"/>
      <w:r w:rsidRPr="00A0200F">
        <w:rPr>
          <w:rFonts w:ascii="Times New Roman" w:hAnsi="Times New Roman" w:cs="Times New Roman"/>
          <w:i/>
          <w:sz w:val="24"/>
          <w:szCs w:val="24"/>
        </w:rPr>
        <w:t xml:space="preserve">. Dz. U. z 2018 r., poz. 1000), oraz ustawą z dnia 21 listopada 2008 r. o pracownikach samorządowych (Dz.U.2018.1260 </w:t>
      </w:r>
      <w:proofErr w:type="spellStart"/>
      <w:r w:rsidRPr="00A0200F">
        <w:rPr>
          <w:rFonts w:ascii="Times New Roman" w:hAnsi="Times New Roman" w:cs="Times New Roman"/>
          <w:i/>
          <w:sz w:val="24"/>
          <w:szCs w:val="24"/>
        </w:rPr>
        <w:t>t.j</w:t>
      </w:r>
      <w:proofErr w:type="spellEnd"/>
      <w:r w:rsidRPr="00A0200F">
        <w:rPr>
          <w:rFonts w:ascii="Times New Roman" w:hAnsi="Times New Roman" w:cs="Times New Roman"/>
          <w:i/>
          <w:sz w:val="24"/>
          <w:szCs w:val="24"/>
        </w:rPr>
        <w:t>.), art. 6 ust. 1 pkt a Rozporządzenia Parlamentu Europejskiego i Rady (UE) 2016/679 z dnia  27 kwietnia 2016 r. w sprawie ochrony osób fizycznych w związku z przetwarzaniem danych osobowych i w sprawie swobodnego przepływu takich danych oraz uchylenia dyrektywy 95/46/WE (ogólne rozporządzenie o ochronie danych) (Dz. U. UE. L. 119. 1 z dnia 2016.05.04).</w:t>
      </w:r>
    </w:p>
    <w:p w:rsidR="00A0200F" w:rsidRPr="0003729F" w:rsidRDefault="00A0200F" w:rsidP="0003729F">
      <w:pPr>
        <w:pStyle w:val="Akapitzlist"/>
        <w:keepLines/>
        <w:numPr>
          <w:ilvl w:val="0"/>
          <w:numId w:val="17"/>
        </w:numPr>
        <w:spacing w:after="100" w:afterAutospacing="1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29F">
        <w:rPr>
          <w:rFonts w:ascii="Times New Roman" w:hAnsi="Times New Roman" w:cs="Times New Roman"/>
          <w:sz w:val="24"/>
          <w:szCs w:val="24"/>
        </w:rPr>
        <w:t xml:space="preserve">kwestionariusz osobowy dla osoby ubiegającej się o zatrudnienie (dostępny na stronie internetowej BIP </w:t>
      </w:r>
      <w:hyperlink r:id="rId5" w:history="1">
        <w:r w:rsidRPr="0003729F">
          <w:rPr>
            <w:rStyle w:val="Hipercze"/>
            <w:rFonts w:ascii="Times New Roman" w:hAnsi="Times New Roman" w:cs="Times New Roman"/>
            <w:sz w:val="24"/>
            <w:szCs w:val="24"/>
          </w:rPr>
          <w:t>www.bip.jaroslaw.um.gov.pl</w:t>
        </w:r>
      </w:hyperlink>
      <w:r w:rsidRPr="0003729F">
        <w:rPr>
          <w:rFonts w:ascii="Times New Roman" w:hAnsi="Times New Roman" w:cs="Times New Roman"/>
          <w:sz w:val="24"/>
          <w:szCs w:val="24"/>
        </w:rPr>
        <w:t>,</w:t>
      </w:r>
    </w:p>
    <w:p w:rsidR="00A0200F" w:rsidRPr="0003729F" w:rsidRDefault="00A0200F" w:rsidP="0003729F">
      <w:pPr>
        <w:pStyle w:val="Akapitzlist"/>
        <w:keepLines/>
        <w:numPr>
          <w:ilvl w:val="0"/>
          <w:numId w:val="17"/>
        </w:numPr>
        <w:spacing w:after="100" w:afterAutospacing="1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29F">
        <w:rPr>
          <w:rFonts w:ascii="Times New Roman" w:hAnsi="Times New Roman" w:cs="Times New Roman"/>
          <w:sz w:val="24"/>
          <w:szCs w:val="24"/>
        </w:rPr>
        <w:t>kserokopia dokumentu potwierdzającego wykształcenie,</w:t>
      </w:r>
    </w:p>
    <w:p w:rsidR="00A0200F" w:rsidRPr="0003729F" w:rsidRDefault="00A0200F" w:rsidP="0003729F">
      <w:pPr>
        <w:pStyle w:val="Akapitzlist"/>
        <w:keepLines/>
        <w:numPr>
          <w:ilvl w:val="0"/>
          <w:numId w:val="17"/>
        </w:numPr>
        <w:spacing w:after="100" w:afterAutospacing="1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29F">
        <w:rPr>
          <w:rFonts w:ascii="Times New Roman" w:hAnsi="Times New Roman" w:cs="Times New Roman"/>
          <w:sz w:val="24"/>
          <w:szCs w:val="24"/>
        </w:rPr>
        <w:t>kserokopie innych dokumentów potwierdzających kwalifikacje, staż pracy, uprawnienia i umiejętności (w przypadku ich posiadania),</w:t>
      </w:r>
    </w:p>
    <w:p w:rsidR="00A0200F" w:rsidRPr="0003729F" w:rsidRDefault="00A0200F" w:rsidP="0003729F">
      <w:pPr>
        <w:pStyle w:val="Akapitzlist"/>
        <w:keepLines/>
        <w:numPr>
          <w:ilvl w:val="0"/>
          <w:numId w:val="17"/>
        </w:numPr>
        <w:spacing w:after="100" w:afterAutospacing="1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29F">
        <w:rPr>
          <w:rFonts w:ascii="Times New Roman" w:hAnsi="Times New Roman" w:cs="Times New Roman"/>
          <w:sz w:val="24"/>
          <w:szCs w:val="24"/>
        </w:rPr>
        <w:t>oświadczenie o niekaralności za przestępstwo popełnione umyślnie ścigane z</w:t>
      </w:r>
      <w:r w:rsidR="00331F2C">
        <w:rPr>
          <w:rFonts w:ascii="Times New Roman" w:hAnsi="Times New Roman" w:cs="Times New Roman"/>
          <w:sz w:val="24"/>
          <w:szCs w:val="24"/>
        </w:rPr>
        <w:t> </w:t>
      </w:r>
      <w:r w:rsidRPr="0003729F">
        <w:rPr>
          <w:rFonts w:ascii="Times New Roman" w:hAnsi="Times New Roman" w:cs="Times New Roman"/>
          <w:sz w:val="24"/>
          <w:szCs w:val="24"/>
        </w:rPr>
        <w:t>oskarżenia publicznego lub umyślne przestępstwo skarbowe,</w:t>
      </w:r>
    </w:p>
    <w:p w:rsidR="00A0200F" w:rsidRPr="0003729F" w:rsidRDefault="00A0200F" w:rsidP="0003729F">
      <w:pPr>
        <w:pStyle w:val="Akapitzlist"/>
        <w:keepLines/>
        <w:numPr>
          <w:ilvl w:val="0"/>
          <w:numId w:val="17"/>
        </w:numPr>
        <w:spacing w:after="100" w:afterAutospacing="1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29F">
        <w:rPr>
          <w:rFonts w:ascii="Times New Roman" w:hAnsi="Times New Roman" w:cs="Times New Roman"/>
          <w:sz w:val="24"/>
          <w:szCs w:val="24"/>
        </w:rPr>
        <w:t>oświadczenie o pełnej zdolności do czynności prawnych i korzystaniu z pełni praw publicznych,</w:t>
      </w:r>
    </w:p>
    <w:p w:rsidR="00A0200F" w:rsidRPr="0003729F" w:rsidRDefault="00A0200F" w:rsidP="0003729F">
      <w:pPr>
        <w:pStyle w:val="Akapitzlist"/>
        <w:keepLines/>
        <w:numPr>
          <w:ilvl w:val="0"/>
          <w:numId w:val="17"/>
        </w:numPr>
        <w:spacing w:after="100" w:afterAutospacing="1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29F">
        <w:rPr>
          <w:rFonts w:ascii="Times New Roman" w:hAnsi="Times New Roman" w:cs="Times New Roman"/>
          <w:sz w:val="24"/>
          <w:szCs w:val="24"/>
        </w:rPr>
        <w:lastRenderedPageBreak/>
        <w:t>oświadczenie o posiadaniu obywatelstwa polskiego (nie dotyczy osób ubiegających się o zatrudnienie na zasadach wskazanych w art.  11 ust. 2 i ust. 3 ustawy z dnia 21 listopada 2008 r. o pracownikach samorządowych, jeżeli posiadają i przedłożą kopie dokumentów określonych w przepisach o służbie cywilnej potwierdzających znajomość języka polskiego),</w:t>
      </w:r>
    </w:p>
    <w:p w:rsidR="00A0200F" w:rsidRPr="0003729F" w:rsidRDefault="00A0200F" w:rsidP="0003729F">
      <w:pPr>
        <w:pStyle w:val="Akapitzlist"/>
        <w:keepLines/>
        <w:numPr>
          <w:ilvl w:val="0"/>
          <w:numId w:val="17"/>
        </w:numPr>
        <w:spacing w:after="100" w:afterAutospacing="1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29F">
        <w:rPr>
          <w:rFonts w:ascii="Times New Roman" w:hAnsi="Times New Roman" w:cs="Times New Roman"/>
          <w:sz w:val="24"/>
          <w:szCs w:val="24"/>
        </w:rPr>
        <w:t>kopie dokumentów potwierdzających niepełnosprawność,</w:t>
      </w:r>
      <w:bookmarkStart w:id="0" w:name="_GoBack"/>
      <w:r w:rsidRPr="0003729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03729F">
        <w:rPr>
          <w:rFonts w:ascii="Times New Roman" w:hAnsi="Times New Roman" w:cs="Times New Roman"/>
          <w:sz w:val="24"/>
          <w:szCs w:val="24"/>
        </w:rPr>
        <w:t>w przypadku gdy kandydatem jest osoba niepełnosprawna,</w:t>
      </w:r>
    </w:p>
    <w:p w:rsidR="00A0200F" w:rsidRPr="0003729F" w:rsidRDefault="00A0200F" w:rsidP="0003729F">
      <w:pPr>
        <w:pStyle w:val="Akapitzlist"/>
        <w:keepLines/>
        <w:numPr>
          <w:ilvl w:val="0"/>
          <w:numId w:val="17"/>
        </w:numPr>
        <w:spacing w:after="100" w:afterAutospacing="1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29F">
        <w:rPr>
          <w:rFonts w:ascii="Times New Roman" w:hAnsi="Times New Roman" w:cs="Times New Roman"/>
          <w:sz w:val="24"/>
          <w:szCs w:val="24"/>
        </w:rPr>
        <w:t>oświadczenie o wyrażeniu (</w:t>
      </w:r>
      <w:r w:rsidRPr="0003729F">
        <w:rPr>
          <w:rFonts w:ascii="Times New Roman" w:hAnsi="Times New Roman" w:cs="Times New Roman"/>
          <w:i/>
          <w:sz w:val="24"/>
          <w:szCs w:val="24"/>
        </w:rPr>
        <w:t>nie wyrażeniu</w:t>
      </w:r>
      <w:r w:rsidRPr="0003729F">
        <w:rPr>
          <w:rFonts w:ascii="Times New Roman" w:hAnsi="Times New Roman" w:cs="Times New Roman"/>
          <w:sz w:val="24"/>
          <w:szCs w:val="24"/>
        </w:rPr>
        <w:t>) zgody na umieszczenie w BIP imienia i</w:t>
      </w:r>
      <w:r w:rsidR="00331F2C">
        <w:rPr>
          <w:rFonts w:ascii="Times New Roman" w:hAnsi="Times New Roman" w:cs="Times New Roman"/>
          <w:sz w:val="24"/>
          <w:szCs w:val="24"/>
        </w:rPr>
        <w:t> </w:t>
      </w:r>
      <w:r w:rsidRPr="0003729F">
        <w:rPr>
          <w:rFonts w:ascii="Times New Roman" w:hAnsi="Times New Roman" w:cs="Times New Roman"/>
          <w:sz w:val="24"/>
          <w:szCs w:val="24"/>
        </w:rPr>
        <w:t xml:space="preserve">nazwiska na liście kandydatów spełniających wymagania formalne (dostępne na stronie internetowej BIP </w:t>
      </w:r>
      <w:hyperlink r:id="rId6" w:history="1">
        <w:r w:rsidRPr="0003729F">
          <w:rPr>
            <w:rStyle w:val="Hipercze"/>
            <w:rFonts w:ascii="Times New Roman" w:hAnsi="Times New Roman" w:cs="Times New Roman"/>
            <w:sz w:val="24"/>
            <w:szCs w:val="24"/>
          </w:rPr>
          <w:t>www.bip.jaroslaw.um.gov.pl</w:t>
        </w:r>
      </w:hyperlink>
      <w:r w:rsidRPr="0003729F">
        <w:rPr>
          <w:rFonts w:ascii="Times New Roman" w:hAnsi="Times New Roman" w:cs="Times New Roman"/>
          <w:sz w:val="24"/>
          <w:szCs w:val="24"/>
        </w:rPr>
        <w:t>).</w:t>
      </w:r>
    </w:p>
    <w:p w:rsidR="00A0200F" w:rsidRPr="00A0200F" w:rsidRDefault="00A0200F" w:rsidP="00A0200F">
      <w:pPr>
        <w:pStyle w:val="Akapitzlist"/>
        <w:keepLines/>
        <w:spacing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200F" w:rsidRPr="00A0200F" w:rsidRDefault="00A0200F" w:rsidP="00A0200F">
      <w:pPr>
        <w:pStyle w:val="Akapitzlist"/>
        <w:keepLines/>
        <w:spacing w:after="100" w:afterAutospacing="1" w:line="25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00F">
        <w:rPr>
          <w:rFonts w:ascii="Times New Roman" w:hAnsi="Times New Roman" w:cs="Times New Roman"/>
          <w:b/>
          <w:sz w:val="24"/>
          <w:szCs w:val="24"/>
        </w:rPr>
        <w:t>Termin i miejsce składania dokumentów:</w:t>
      </w:r>
    </w:p>
    <w:p w:rsidR="00EB1DF5" w:rsidRDefault="00A0200F" w:rsidP="00A0200F">
      <w:pPr>
        <w:pStyle w:val="Akapitzlist"/>
        <w:keepLines/>
        <w:spacing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200F">
        <w:rPr>
          <w:rFonts w:ascii="Times New Roman" w:hAnsi="Times New Roman" w:cs="Times New Roman"/>
          <w:sz w:val="24"/>
          <w:szCs w:val="24"/>
        </w:rPr>
        <w:t xml:space="preserve">Wymagane dokumenty aplikacyjne należy składać w </w:t>
      </w:r>
      <w:r w:rsidR="0003729F">
        <w:rPr>
          <w:rFonts w:ascii="Times New Roman" w:hAnsi="Times New Roman" w:cs="Times New Roman"/>
          <w:sz w:val="24"/>
          <w:szCs w:val="24"/>
        </w:rPr>
        <w:t>sekretariacie przedszkola lub</w:t>
      </w:r>
      <w:r w:rsidRPr="00A0200F">
        <w:rPr>
          <w:rFonts w:ascii="Times New Roman" w:hAnsi="Times New Roman" w:cs="Times New Roman"/>
          <w:sz w:val="24"/>
          <w:szCs w:val="24"/>
        </w:rPr>
        <w:t xml:space="preserve"> </w:t>
      </w:r>
      <w:r w:rsidR="0003729F">
        <w:rPr>
          <w:rFonts w:ascii="Times New Roman" w:hAnsi="Times New Roman" w:cs="Times New Roman"/>
          <w:sz w:val="24"/>
          <w:szCs w:val="24"/>
        </w:rPr>
        <w:t xml:space="preserve">przesłać pocztą </w:t>
      </w:r>
      <w:r w:rsidRPr="00A0200F">
        <w:rPr>
          <w:rFonts w:ascii="Times New Roman" w:hAnsi="Times New Roman" w:cs="Times New Roman"/>
          <w:sz w:val="24"/>
          <w:szCs w:val="24"/>
        </w:rPr>
        <w:t xml:space="preserve">w nieprzekraczalnym terminie do dnia </w:t>
      </w:r>
      <w:r w:rsidR="0097704F">
        <w:rPr>
          <w:rFonts w:ascii="Times New Roman" w:hAnsi="Times New Roman" w:cs="Times New Roman"/>
          <w:sz w:val="24"/>
          <w:szCs w:val="24"/>
        </w:rPr>
        <w:t>6</w:t>
      </w:r>
      <w:r w:rsidR="0003729F">
        <w:rPr>
          <w:rFonts w:ascii="Times New Roman" w:hAnsi="Times New Roman" w:cs="Times New Roman"/>
          <w:sz w:val="24"/>
          <w:szCs w:val="24"/>
        </w:rPr>
        <w:t xml:space="preserve"> maja 2019</w:t>
      </w:r>
      <w:r w:rsidRPr="00A0200F">
        <w:rPr>
          <w:rFonts w:ascii="Times New Roman" w:hAnsi="Times New Roman" w:cs="Times New Roman"/>
          <w:sz w:val="24"/>
          <w:szCs w:val="24"/>
        </w:rPr>
        <w:t xml:space="preserve"> r.,</w:t>
      </w:r>
      <w:r w:rsidR="0003729F">
        <w:rPr>
          <w:rFonts w:ascii="Times New Roman" w:hAnsi="Times New Roman" w:cs="Times New Roman"/>
          <w:sz w:val="24"/>
          <w:szCs w:val="24"/>
        </w:rPr>
        <w:t xml:space="preserve"> do godz. 15.00 na adres: Miejskie Przedszkole Nr 8 Montessori, os. Słoneczne 6, 37-500 Jarosław </w:t>
      </w:r>
      <w:r w:rsidR="0097704F">
        <w:rPr>
          <w:rFonts w:ascii="Times New Roman" w:hAnsi="Times New Roman" w:cs="Times New Roman"/>
          <w:sz w:val="24"/>
          <w:szCs w:val="24"/>
        </w:rPr>
        <w:t>w zamkniętej kopercie z </w:t>
      </w:r>
      <w:r w:rsidRPr="00A0200F">
        <w:rPr>
          <w:rFonts w:ascii="Times New Roman" w:hAnsi="Times New Roman" w:cs="Times New Roman"/>
          <w:sz w:val="24"/>
          <w:szCs w:val="24"/>
        </w:rPr>
        <w:t>dopiskiem</w:t>
      </w:r>
      <w:r w:rsidR="00EB1DF5">
        <w:rPr>
          <w:rFonts w:ascii="Times New Roman" w:hAnsi="Times New Roman" w:cs="Times New Roman"/>
          <w:sz w:val="24"/>
          <w:szCs w:val="24"/>
        </w:rPr>
        <w:t>:</w:t>
      </w:r>
      <w:r w:rsidRPr="00A0200F">
        <w:rPr>
          <w:rFonts w:ascii="Times New Roman" w:hAnsi="Times New Roman" w:cs="Times New Roman"/>
          <w:sz w:val="24"/>
          <w:szCs w:val="24"/>
        </w:rPr>
        <w:t xml:space="preserve"> </w:t>
      </w:r>
      <w:r w:rsidRPr="00A0200F">
        <w:rPr>
          <w:rFonts w:ascii="Times New Roman" w:hAnsi="Times New Roman" w:cs="Times New Roman"/>
          <w:b/>
          <w:sz w:val="24"/>
          <w:szCs w:val="24"/>
        </w:rPr>
        <w:t>„</w:t>
      </w:r>
      <w:r w:rsidRPr="00EB1DF5">
        <w:rPr>
          <w:rFonts w:ascii="Times New Roman" w:hAnsi="Times New Roman" w:cs="Times New Roman"/>
          <w:sz w:val="24"/>
          <w:szCs w:val="24"/>
        </w:rPr>
        <w:t xml:space="preserve">Nabór na stanowisko </w:t>
      </w:r>
      <w:r w:rsidR="0003729F" w:rsidRPr="00EB1DF5">
        <w:rPr>
          <w:rFonts w:ascii="Times New Roman" w:hAnsi="Times New Roman" w:cs="Times New Roman"/>
          <w:sz w:val="24"/>
          <w:szCs w:val="24"/>
        </w:rPr>
        <w:t>urzędnicze - referent</w:t>
      </w:r>
      <w:r w:rsidRPr="00EB1DF5">
        <w:rPr>
          <w:rFonts w:ascii="Times New Roman" w:hAnsi="Times New Roman" w:cs="Times New Roman"/>
          <w:sz w:val="24"/>
          <w:szCs w:val="24"/>
        </w:rPr>
        <w:t xml:space="preserve"> w Miejskim</w:t>
      </w:r>
      <w:r w:rsidR="0003729F" w:rsidRPr="00EB1DF5">
        <w:rPr>
          <w:rFonts w:ascii="Times New Roman" w:hAnsi="Times New Roman" w:cs="Times New Roman"/>
          <w:sz w:val="24"/>
          <w:szCs w:val="24"/>
        </w:rPr>
        <w:t xml:space="preserve"> Przedszkolu Nr 8 Montessori</w:t>
      </w:r>
      <w:r w:rsidRPr="00EB1DF5">
        <w:rPr>
          <w:rFonts w:ascii="Times New Roman" w:hAnsi="Times New Roman" w:cs="Times New Roman"/>
          <w:sz w:val="24"/>
          <w:szCs w:val="24"/>
        </w:rPr>
        <w:t xml:space="preserve"> w Jarosławiu”. </w:t>
      </w:r>
    </w:p>
    <w:p w:rsidR="00EB1DF5" w:rsidRDefault="00EB1DF5" w:rsidP="00A0200F">
      <w:pPr>
        <w:pStyle w:val="Akapitzlist"/>
        <w:keepLines/>
        <w:spacing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200F" w:rsidRDefault="00A0200F" w:rsidP="00A0200F">
      <w:pPr>
        <w:pStyle w:val="Akapitzlist"/>
        <w:keepLines/>
        <w:spacing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1DF5">
        <w:rPr>
          <w:rFonts w:ascii="Times New Roman" w:hAnsi="Times New Roman" w:cs="Times New Roman"/>
          <w:sz w:val="24"/>
          <w:szCs w:val="24"/>
        </w:rPr>
        <w:t>Dokumenty, które wpłyną po upływie ww. terminu nie będą rozpatrywane.</w:t>
      </w:r>
      <w:r w:rsidR="00EB1DF5">
        <w:rPr>
          <w:rFonts w:ascii="Times New Roman" w:hAnsi="Times New Roman" w:cs="Times New Roman"/>
          <w:sz w:val="24"/>
          <w:szCs w:val="24"/>
        </w:rPr>
        <w:t xml:space="preserve"> Oferty, które nie spełnią wymagań formalnych, będą mogły być odebrane do 14 dni po zakończeniu rekrutacji. Nie odebrane w powyższym terminie zostaną komisyjnie zniszczone.</w:t>
      </w:r>
    </w:p>
    <w:p w:rsidR="00EB1DF5" w:rsidRPr="00EB1DF5" w:rsidRDefault="00EB1DF5" w:rsidP="00A0200F">
      <w:pPr>
        <w:pStyle w:val="Akapitzlist"/>
        <w:keepLines/>
        <w:spacing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200F" w:rsidRDefault="00A0200F" w:rsidP="00A0200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200F">
        <w:rPr>
          <w:rFonts w:ascii="Times New Roman" w:hAnsi="Times New Roman" w:cs="Times New Roman"/>
          <w:sz w:val="24"/>
          <w:szCs w:val="24"/>
        </w:rPr>
        <w:t xml:space="preserve">Kandydaci spełniający wymagania formalne o terminie przeprowadzenia testu oraz rozmowy kwalifikacyjnej będą informowani na stronie internetowej Biuletynu Informacji Publicznej </w:t>
      </w:r>
      <w:hyperlink r:id="rId7" w:history="1">
        <w:r w:rsidRPr="00A0200F">
          <w:rPr>
            <w:rStyle w:val="Hipercze"/>
            <w:rFonts w:ascii="Times New Roman" w:hAnsi="Times New Roman" w:cs="Times New Roman"/>
            <w:sz w:val="24"/>
            <w:szCs w:val="24"/>
          </w:rPr>
          <w:t>www.bip.jaroslaw.um.gov.pl</w:t>
        </w:r>
      </w:hyperlink>
      <w:r w:rsidRPr="00A0200F">
        <w:rPr>
          <w:rFonts w:ascii="Times New Roman" w:hAnsi="Times New Roman" w:cs="Times New Roman"/>
          <w:sz w:val="24"/>
          <w:szCs w:val="24"/>
        </w:rPr>
        <w:t>.</w:t>
      </w:r>
    </w:p>
    <w:p w:rsidR="00EB1DF5" w:rsidRPr="00A0200F" w:rsidRDefault="00EB1DF5" w:rsidP="00A0200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200F" w:rsidRDefault="00A0200F" w:rsidP="00A0200F">
      <w:pPr>
        <w:pStyle w:val="Akapitzlist"/>
        <w:spacing w:after="0"/>
        <w:ind w:left="0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A0200F">
        <w:rPr>
          <w:rFonts w:ascii="Times New Roman" w:hAnsi="Times New Roman" w:cs="Times New Roman"/>
          <w:sz w:val="24"/>
          <w:szCs w:val="24"/>
        </w:rPr>
        <w:t>Informacja o wyniku naboru będzie umieszczona na stronie internetowej Biuletynu Informacji Publicznej (</w:t>
      </w:r>
      <w:hyperlink r:id="rId8" w:history="1">
        <w:r w:rsidRPr="00A0200F">
          <w:rPr>
            <w:rStyle w:val="Hipercze"/>
            <w:rFonts w:ascii="Times New Roman" w:hAnsi="Times New Roman" w:cs="Times New Roman"/>
            <w:sz w:val="24"/>
            <w:szCs w:val="24"/>
          </w:rPr>
          <w:t>www.bip.jaroslaw.um.gov.pl</w:t>
        </w:r>
      </w:hyperlink>
      <w:r w:rsidRPr="00A0200F">
        <w:rPr>
          <w:rStyle w:val="Hipercze"/>
          <w:rFonts w:ascii="Times New Roman" w:hAnsi="Times New Roman" w:cs="Times New Roman"/>
          <w:sz w:val="24"/>
          <w:szCs w:val="24"/>
        </w:rPr>
        <w:t xml:space="preserve">) UM Jarosławia. </w:t>
      </w:r>
    </w:p>
    <w:p w:rsidR="00EB1DF5" w:rsidRDefault="00EB1DF5" w:rsidP="00A0200F">
      <w:pPr>
        <w:pStyle w:val="Akapitzlist"/>
        <w:spacing w:after="0"/>
        <w:ind w:left="0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EB1DF5" w:rsidRDefault="00EB1DF5" w:rsidP="00A0200F">
      <w:pPr>
        <w:pStyle w:val="Akapitzlist"/>
        <w:spacing w:after="0"/>
        <w:ind w:left="0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B1DF5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Zasady rekrutacji</w:t>
      </w:r>
      <w: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:</w:t>
      </w:r>
    </w:p>
    <w:p w:rsidR="00EB1DF5" w:rsidRPr="00EB1DF5" w:rsidRDefault="00EB1DF5" w:rsidP="00EB1DF5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1DF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Konkurs przeprowadzi komisja konkursowa powołana przez Dyrektora Miejskiego Przedszkola Nr 8 Montessori w Jarosławiu.</w:t>
      </w:r>
    </w:p>
    <w:p w:rsidR="00EB1DF5" w:rsidRPr="00EB1DF5" w:rsidRDefault="00EB1DF5" w:rsidP="00EB1DF5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1DF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Miejskie Przedszkole Nr 8 Montessori w Jarosławiu zastrzega zatrudnienie wyb</w:t>
      </w:r>
      <w:r w:rsidR="00463D2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ranej kandydatki/kandydata na 6-</w:t>
      </w:r>
      <w:r w:rsidRPr="00EB1DF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miesięczny 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Pr="00EB1DF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czas służby przygotowawczej zakończonej egzaminem, a następnie na czas nieokreślony</w:t>
      </w:r>
      <w: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</w:t>
      </w:r>
    </w:p>
    <w:p w:rsidR="00A0200F" w:rsidRPr="00A0200F" w:rsidRDefault="00A0200F" w:rsidP="00A0200F">
      <w:pPr>
        <w:pStyle w:val="Akapitzlist"/>
        <w:spacing w:after="0"/>
        <w:ind w:left="0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0200F" w:rsidRPr="00A0200F" w:rsidRDefault="00EB1DF5" w:rsidP="00A0200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 prawna: ustawa z dnia 21 listopada 2008 r. o pracowni</w:t>
      </w:r>
      <w:r w:rsidR="00506804">
        <w:rPr>
          <w:rFonts w:ascii="Times New Roman" w:hAnsi="Times New Roman" w:cs="Times New Roman"/>
          <w:sz w:val="24"/>
          <w:szCs w:val="24"/>
        </w:rPr>
        <w:t>kach samorządowych (Dz.U. 2018</w:t>
      </w:r>
      <w:r>
        <w:rPr>
          <w:rFonts w:ascii="Times New Roman" w:hAnsi="Times New Roman" w:cs="Times New Roman"/>
          <w:sz w:val="24"/>
          <w:szCs w:val="24"/>
        </w:rPr>
        <w:t>, poz.</w:t>
      </w:r>
      <w:r w:rsidR="00506804">
        <w:rPr>
          <w:rFonts w:ascii="Times New Roman" w:hAnsi="Times New Roman" w:cs="Times New Roman"/>
          <w:sz w:val="24"/>
          <w:szCs w:val="24"/>
        </w:rPr>
        <w:t xml:space="preserve"> 1260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200F" w:rsidRPr="00A0200F" w:rsidRDefault="00A0200F" w:rsidP="00A0200F">
      <w:pPr>
        <w:pStyle w:val="Akapitzlist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0200F">
        <w:rPr>
          <w:rFonts w:ascii="Times New Roman" w:hAnsi="Times New Roman" w:cs="Times New Roman"/>
          <w:sz w:val="24"/>
          <w:szCs w:val="24"/>
        </w:rPr>
        <w:t>Dyrek</w:t>
      </w:r>
      <w:r w:rsidR="00506804">
        <w:rPr>
          <w:rFonts w:ascii="Times New Roman" w:hAnsi="Times New Roman" w:cs="Times New Roman"/>
          <w:sz w:val="24"/>
          <w:szCs w:val="24"/>
        </w:rPr>
        <w:t xml:space="preserve">tor Miejskiego Przedszkola Nr 8 </w:t>
      </w:r>
      <w:r w:rsidR="00463D25">
        <w:rPr>
          <w:rFonts w:ascii="Times New Roman" w:hAnsi="Times New Roman" w:cs="Times New Roman"/>
          <w:sz w:val="24"/>
          <w:szCs w:val="24"/>
        </w:rPr>
        <w:br/>
      </w:r>
      <w:r w:rsidR="00506804">
        <w:rPr>
          <w:rFonts w:ascii="Times New Roman" w:hAnsi="Times New Roman" w:cs="Times New Roman"/>
          <w:sz w:val="24"/>
          <w:szCs w:val="24"/>
        </w:rPr>
        <w:t>Montessori</w:t>
      </w:r>
      <w:r w:rsidRPr="00A0200F">
        <w:rPr>
          <w:rFonts w:ascii="Times New Roman" w:hAnsi="Times New Roman" w:cs="Times New Roman"/>
          <w:sz w:val="24"/>
          <w:szCs w:val="24"/>
        </w:rPr>
        <w:t xml:space="preserve"> w Jarosławiu</w:t>
      </w:r>
    </w:p>
    <w:p w:rsidR="00A0200F" w:rsidRPr="00A0200F" w:rsidRDefault="00A0200F" w:rsidP="00A0200F">
      <w:pPr>
        <w:pStyle w:val="Akapitzlist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0200F" w:rsidRPr="00A0200F" w:rsidRDefault="00A0200F" w:rsidP="00A0200F">
      <w:pPr>
        <w:pStyle w:val="Akapitzlist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0200F">
        <w:rPr>
          <w:rFonts w:ascii="Times New Roman" w:hAnsi="Times New Roman" w:cs="Times New Roman"/>
          <w:sz w:val="24"/>
          <w:szCs w:val="24"/>
        </w:rPr>
        <w:t>m</w:t>
      </w:r>
      <w:r w:rsidR="00506804">
        <w:rPr>
          <w:rFonts w:ascii="Times New Roman" w:hAnsi="Times New Roman" w:cs="Times New Roman"/>
          <w:sz w:val="24"/>
          <w:szCs w:val="24"/>
        </w:rPr>
        <w:t>gr Janina Szajny</w:t>
      </w:r>
    </w:p>
    <w:p w:rsidR="00A0200F" w:rsidRPr="00A0200F" w:rsidRDefault="00A0200F" w:rsidP="00A0200F">
      <w:pPr>
        <w:rPr>
          <w:rFonts w:ascii="Times New Roman" w:hAnsi="Times New Roman" w:cs="Times New Roman"/>
          <w:i/>
          <w:sz w:val="24"/>
          <w:szCs w:val="24"/>
        </w:rPr>
      </w:pPr>
    </w:p>
    <w:sectPr w:rsidR="00A0200F" w:rsidRPr="00A02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0990"/>
    <w:multiLevelType w:val="hybridMultilevel"/>
    <w:tmpl w:val="2BDAB64E"/>
    <w:lvl w:ilvl="0" w:tplc="EF32FD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731F"/>
    <w:multiLevelType w:val="hybridMultilevel"/>
    <w:tmpl w:val="12ACBBCA"/>
    <w:lvl w:ilvl="0" w:tplc="EEE6B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86204"/>
    <w:multiLevelType w:val="hybridMultilevel"/>
    <w:tmpl w:val="D8E2D4DA"/>
    <w:lvl w:ilvl="0" w:tplc="EF32FD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71D88"/>
    <w:multiLevelType w:val="hybridMultilevel"/>
    <w:tmpl w:val="066CA0FC"/>
    <w:lvl w:ilvl="0" w:tplc="EEE6B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4A4E3B"/>
    <w:multiLevelType w:val="hybridMultilevel"/>
    <w:tmpl w:val="4692C382"/>
    <w:lvl w:ilvl="0" w:tplc="D3203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D6683"/>
    <w:multiLevelType w:val="hybridMultilevel"/>
    <w:tmpl w:val="ED2446C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69775E"/>
    <w:multiLevelType w:val="hybridMultilevel"/>
    <w:tmpl w:val="54001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D536F"/>
    <w:multiLevelType w:val="hybridMultilevel"/>
    <w:tmpl w:val="4774BD9A"/>
    <w:lvl w:ilvl="0" w:tplc="EF32FDD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4481425B"/>
    <w:multiLevelType w:val="hybridMultilevel"/>
    <w:tmpl w:val="291C631C"/>
    <w:lvl w:ilvl="0" w:tplc="86B8E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0601C8"/>
    <w:multiLevelType w:val="hybridMultilevel"/>
    <w:tmpl w:val="F1DAE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A0739"/>
    <w:multiLevelType w:val="hybridMultilevel"/>
    <w:tmpl w:val="76F63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334E1"/>
    <w:multiLevelType w:val="hybridMultilevel"/>
    <w:tmpl w:val="8460D5AC"/>
    <w:lvl w:ilvl="0" w:tplc="4E1E3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032CB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F2C49"/>
    <w:multiLevelType w:val="hybridMultilevel"/>
    <w:tmpl w:val="F3A00C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481661"/>
    <w:multiLevelType w:val="hybridMultilevel"/>
    <w:tmpl w:val="699609D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771A6A1C"/>
    <w:multiLevelType w:val="hybridMultilevel"/>
    <w:tmpl w:val="EC3EA1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1721A"/>
    <w:multiLevelType w:val="hybridMultilevel"/>
    <w:tmpl w:val="B9B006E4"/>
    <w:lvl w:ilvl="0" w:tplc="EF32FD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E5C80"/>
    <w:multiLevelType w:val="hybridMultilevel"/>
    <w:tmpl w:val="C9401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6"/>
  </w:num>
  <w:num w:numId="7">
    <w:abstractNumId w:val="16"/>
  </w:num>
  <w:num w:numId="8">
    <w:abstractNumId w:val="13"/>
  </w:num>
  <w:num w:numId="9">
    <w:abstractNumId w:val="5"/>
  </w:num>
  <w:num w:numId="10">
    <w:abstractNumId w:val="15"/>
  </w:num>
  <w:num w:numId="11">
    <w:abstractNumId w:val="0"/>
  </w:num>
  <w:num w:numId="12">
    <w:abstractNumId w:val="9"/>
  </w:num>
  <w:num w:numId="13">
    <w:abstractNumId w:val="8"/>
  </w:num>
  <w:num w:numId="14">
    <w:abstractNumId w:val="14"/>
  </w:num>
  <w:num w:numId="15">
    <w:abstractNumId w:val="10"/>
  </w:num>
  <w:num w:numId="16">
    <w:abstractNumId w:val="7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0F"/>
    <w:rsid w:val="0003729F"/>
    <w:rsid w:val="00331F2C"/>
    <w:rsid w:val="00463D25"/>
    <w:rsid w:val="00506804"/>
    <w:rsid w:val="005D0444"/>
    <w:rsid w:val="0097704F"/>
    <w:rsid w:val="00A0200F"/>
    <w:rsid w:val="00C14394"/>
    <w:rsid w:val="00C770FF"/>
    <w:rsid w:val="00D86919"/>
    <w:rsid w:val="00DB0D21"/>
    <w:rsid w:val="00EB1DF5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A380F-8FCC-4B84-9CD6-9729A9ED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00F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200F"/>
    <w:rPr>
      <w:color w:val="0000FF" w:themeColor="hyperlink"/>
      <w:u w:val="single"/>
    </w:rPr>
  </w:style>
  <w:style w:type="character" w:styleId="Pogrubienie">
    <w:name w:val="Strong"/>
    <w:qFormat/>
    <w:rsid w:val="00A02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jaroslaw.um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jaroslaw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jaroslaw.um.gov.pl" TargetMode="External"/><Relationship Id="rId5" Type="http://schemas.openxmlformats.org/officeDocument/2006/relationships/hyperlink" Target="http://www.bip.jaroslaw.um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Iwona Międlar</cp:lastModifiedBy>
  <cp:revision>4</cp:revision>
  <dcterms:created xsi:type="dcterms:W3CDTF">2019-04-15T13:00:00Z</dcterms:created>
  <dcterms:modified xsi:type="dcterms:W3CDTF">2019-04-15T13:01:00Z</dcterms:modified>
</cp:coreProperties>
</file>